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4F47FF">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4E31B222" wp14:editId="638BA52E">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4F47FF"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مهر</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4F47FF"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مهر</w:t>
                      </w:r>
                      <w:r>
                        <w:rPr>
                          <w:rFonts w:cs="Vahid"/>
                          <w:color w:val="4F6228" w:themeColor="accent3" w:themeShade="80"/>
                          <w:sz w:val="28"/>
                          <w:szCs w:val="36"/>
                          <w:rtl/>
                        </w:rPr>
                        <w:t xml:space="preserve"> 1394</w:t>
                      </w:r>
                    </w:p>
                  </w:txbxContent>
                </v:textbox>
                <w10:wrap anchory="page"/>
                <w10:anchorlock/>
              </v:shape>
            </w:pict>
          </mc:Fallback>
        </mc:AlternateContent>
      </w:r>
      <w:r w:rsidR="004F47FF">
        <w:rPr>
          <w:rFonts w:cs="Vahid" w:hint="cs"/>
          <w:color w:val="C00000"/>
          <w:sz w:val="36"/>
          <w:szCs w:val="36"/>
          <w:rtl/>
        </w:rPr>
        <w:t>نظام بسته‌هاي آموزشي و تبليغي (نبات)</w:t>
      </w:r>
    </w:p>
    <w:p w:rsidR="004F47FF" w:rsidRDefault="004F47FF" w:rsidP="004F47FF">
      <w:pPr>
        <w:pStyle w:val="Heading1"/>
        <w:rPr>
          <w:rtl/>
        </w:rPr>
      </w:pPr>
      <w:r>
        <w:rPr>
          <w:rFonts w:hint="cs"/>
          <w:rtl/>
        </w:rPr>
        <w:t>مسأله و ضرورت</w:t>
      </w:r>
    </w:p>
    <w:p w:rsidR="001843B4" w:rsidRDefault="004F47FF" w:rsidP="004F47FF">
      <w:pPr>
        <w:rPr>
          <w:rtl/>
        </w:rPr>
      </w:pPr>
      <w:r>
        <w:rPr>
          <w:rFonts w:hint="cs"/>
          <w:rtl/>
        </w:rPr>
        <w:t>دقيقاً پنجاه سال پيش، در سال 1344 هجري شمسي، امام موسي صدر در حوزه علميه قم سخنراني عجيبي ايراد كرد، در بازگشت از سفري به لبنان. او ضمن تشريح روش تبشيري و تبليغي مسيحيت، نكاتي را براي علما و فضلاي قم گوشزد نمود كه هنوز هم تازگي خود را از دست نداده و دقت در آن خالي از فايده نيست:</w:t>
      </w:r>
    </w:p>
    <w:p w:rsidR="004F47FF" w:rsidRDefault="004F47FF" w:rsidP="004F47FF">
      <w:pPr>
        <w:rPr>
          <w:rtl/>
        </w:rPr>
      </w:pPr>
      <w:r>
        <w:rPr>
          <w:rFonts w:hint="cs"/>
          <w:rtl/>
        </w:rPr>
        <w:t>«يك</w:t>
      </w:r>
      <w:r>
        <w:rPr>
          <w:rtl/>
        </w:rPr>
        <w:t xml:space="preserve"> </w:t>
      </w:r>
      <w:r>
        <w:rPr>
          <w:rFonts w:hint="cs"/>
          <w:rtl/>
        </w:rPr>
        <w:t>روزگاري</w:t>
      </w:r>
      <w:r w:rsidR="007A4431">
        <w:rPr>
          <w:rFonts w:hint="cs"/>
          <w:rtl/>
        </w:rPr>
        <w:t>،</w:t>
      </w:r>
      <w:r>
        <w:rPr>
          <w:rFonts w:hint="cs"/>
          <w:rtl/>
        </w:rPr>
        <w:t xml:space="preserve"> صدها</w:t>
      </w:r>
      <w:r>
        <w:rPr>
          <w:rtl/>
        </w:rPr>
        <w:t xml:space="preserve"> </w:t>
      </w:r>
      <w:r>
        <w:rPr>
          <w:rFonts w:hint="cs"/>
          <w:rtl/>
        </w:rPr>
        <w:t>سال</w:t>
      </w:r>
      <w:r>
        <w:rPr>
          <w:rtl/>
        </w:rPr>
        <w:t xml:space="preserve"> </w:t>
      </w:r>
      <w:r>
        <w:rPr>
          <w:rFonts w:hint="cs"/>
          <w:rtl/>
        </w:rPr>
        <w:t>قبل</w:t>
      </w:r>
      <w:r w:rsidR="007A4431">
        <w:rPr>
          <w:rFonts w:hint="cs"/>
          <w:rtl/>
        </w:rPr>
        <w:t>،</w:t>
      </w:r>
      <w:r>
        <w:rPr>
          <w:rFonts w:hint="cs"/>
          <w:rtl/>
        </w:rPr>
        <w:t xml:space="preserve"> همه</w:t>
      </w:r>
      <w:r>
        <w:rPr>
          <w:rtl/>
        </w:rPr>
        <w:t xml:space="preserve"> </w:t>
      </w:r>
      <w:r>
        <w:rPr>
          <w:rFonts w:hint="cs"/>
          <w:rtl/>
        </w:rPr>
        <w:t>چيز</w:t>
      </w:r>
      <w:r>
        <w:rPr>
          <w:rtl/>
        </w:rPr>
        <w:t xml:space="preserve"> </w:t>
      </w:r>
      <w:r>
        <w:rPr>
          <w:rFonts w:hint="cs"/>
          <w:rtl/>
        </w:rPr>
        <w:t>در</w:t>
      </w:r>
      <w:r>
        <w:rPr>
          <w:rtl/>
        </w:rPr>
        <w:t xml:space="preserve"> </w:t>
      </w:r>
      <w:r>
        <w:rPr>
          <w:rFonts w:hint="cs"/>
          <w:rtl/>
        </w:rPr>
        <w:t>دنيا</w:t>
      </w:r>
      <w:r>
        <w:rPr>
          <w:rtl/>
        </w:rPr>
        <w:t xml:space="preserve"> </w:t>
      </w:r>
      <w:r>
        <w:rPr>
          <w:rFonts w:hint="cs"/>
          <w:rtl/>
        </w:rPr>
        <w:t>به</w:t>
      </w:r>
      <w:r>
        <w:rPr>
          <w:rtl/>
        </w:rPr>
        <w:t xml:space="preserve"> </w:t>
      </w:r>
      <w:r>
        <w:rPr>
          <w:rFonts w:hint="cs"/>
          <w:rtl/>
        </w:rPr>
        <w:t>صورت</w:t>
      </w:r>
      <w:r>
        <w:rPr>
          <w:rtl/>
        </w:rPr>
        <w:t xml:space="preserve"> «</w:t>
      </w:r>
      <w:r>
        <w:rPr>
          <w:rFonts w:hint="cs"/>
          <w:rtl/>
        </w:rPr>
        <w:t>فردي</w:t>
      </w:r>
      <w:r>
        <w:rPr>
          <w:rFonts w:hint="eastAsia"/>
          <w:rtl/>
        </w:rPr>
        <w:t>»</w:t>
      </w:r>
      <w:r>
        <w:rPr>
          <w:rtl/>
        </w:rPr>
        <w:t xml:space="preserve"> </w:t>
      </w:r>
      <w:r>
        <w:rPr>
          <w:rFonts w:hint="cs"/>
          <w:rtl/>
        </w:rPr>
        <w:t>بود</w:t>
      </w:r>
      <w:r w:rsidR="007A4431">
        <w:rPr>
          <w:rFonts w:hint="cs"/>
          <w:rtl/>
        </w:rPr>
        <w:t>؛</w:t>
      </w:r>
      <w:r>
        <w:rPr>
          <w:rFonts w:hint="cs"/>
          <w:rtl/>
        </w:rPr>
        <w:t xml:space="preserve"> دولتش</w:t>
      </w:r>
      <w:r>
        <w:rPr>
          <w:rtl/>
        </w:rPr>
        <w:t xml:space="preserve"> </w:t>
      </w:r>
      <w:r>
        <w:rPr>
          <w:rFonts w:hint="cs"/>
          <w:rtl/>
        </w:rPr>
        <w:t>ديكتاتوري</w:t>
      </w:r>
      <w:r>
        <w:rPr>
          <w:rtl/>
        </w:rPr>
        <w:t xml:space="preserve"> </w:t>
      </w:r>
      <w:r>
        <w:rPr>
          <w:rFonts w:hint="cs"/>
          <w:rtl/>
        </w:rPr>
        <w:t>بود</w:t>
      </w:r>
      <w:r w:rsidR="007A4431">
        <w:rPr>
          <w:rFonts w:hint="cs"/>
          <w:rtl/>
        </w:rPr>
        <w:t>،</w:t>
      </w:r>
      <w:r>
        <w:rPr>
          <w:rFonts w:hint="cs"/>
          <w:rtl/>
        </w:rPr>
        <w:t xml:space="preserve"> استبداد</w:t>
      </w:r>
      <w:r>
        <w:rPr>
          <w:rtl/>
        </w:rPr>
        <w:t xml:space="preserve"> </w:t>
      </w:r>
      <w:r>
        <w:rPr>
          <w:rFonts w:hint="cs"/>
          <w:rtl/>
        </w:rPr>
        <w:t>بود</w:t>
      </w:r>
      <w:r w:rsidR="007A4431">
        <w:rPr>
          <w:rFonts w:hint="cs"/>
          <w:rtl/>
        </w:rPr>
        <w:t>،</w:t>
      </w:r>
      <w:r>
        <w:rPr>
          <w:rFonts w:hint="cs"/>
          <w:rtl/>
        </w:rPr>
        <w:t xml:space="preserve"> </w:t>
      </w:r>
      <w:r>
        <w:rPr>
          <w:rFonts w:hint="eastAsia"/>
          <w:rtl/>
        </w:rPr>
        <w:t>«</w:t>
      </w:r>
      <w:r>
        <w:rPr>
          <w:rFonts w:hint="cs"/>
          <w:rtl/>
        </w:rPr>
        <w:t>فردي</w:t>
      </w:r>
      <w:r>
        <w:rPr>
          <w:rFonts w:hint="eastAsia"/>
          <w:rtl/>
        </w:rPr>
        <w:t>»</w:t>
      </w:r>
      <w:r>
        <w:rPr>
          <w:rtl/>
        </w:rPr>
        <w:t xml:space="preserve"> </w:t>
      </w:r>
      <w:r>
        <w:rPr>
          <w:rFonts w:hint="cs"/>
          <w:rtl/>
        </w:rPr>
        <w:t>بود</w:t>
      </w:r>
      <w:r w:rsidR="007A4431">
        <w:rPr>
          <w:rFonts w:hint="cs"/>
          <w:rtl/>
        </w:rPr>
        <w:t>،</w:t>
      </w:r>
      <w:r>
        <w:rPr>
          <w:rFonts w:hint="cs"/>
          <w:rtl/>
        </w:rPr>
        <w:t xml:space="preserve"> </w:t>
      </w:r>
      <w:r w:rsidRPr="007A4431">
        <w:rPr>
          <w:rFonts w:hint="cs"/>
          <w:rtl/>
        </w:rPr>
        <w:t>تجارتش</w:t>
      </w:r>
      <w:r w:rsidRPr="007A4431">
        <w:rPr>
          <w:rtl/>
        </w:rPr>
        <w:t xml:space="preserve"> </w:t>
      </w:r>
      <w:r w:rsidRPr="007A4431">
        <w:rPr>
          <w:rFonts w:hint="cs"/>
          <w:rtl/>
        </w:rPr>
        <w:t>بر</w:t>
      </w:r>
      <w:r w:rsidRPr="007A4431">
        <w:rPr>
          <w:rtl/>
        </w:rPr>
        <w:t xml:space="preserve"> </w:t>
      </w:r>
      <w:r w:rsidRPr="007A4431">
        <w:rPr>
          <w:rFonts w:hint="cs"/>
          <w:rtl/>
        </w:rPr>
        <w:t>اساس</w:t>
      </w:r>
      <w:r w:rsidRPr="007A4431">
        <w:rPr>
          <w:rtl/>
        </w:rPr>
        <w:t xml:space="preserve"> </w:t>
      </w:r>
      <w:r w:rsidRPr="007A4431">
        <w:rPr>
          <w:rFonts w:hint="cs"/>
          <w:rtl/>
        </w:rPr>
        <w:t>تاجرهاي</w:t>
      </w:r>
      <w:r w:rsidRPr="007A4431">
        <w:rPr>
          <w:rtl/>
        </w:rPr>
        <w:t xml:space="preserve"> «</w:t>
      </w:r>
      <w:r w:rsidRPr="007A4431">
        <w:rPr>
          <w:rFonts w:hint="cs"/>
          <w:rtl/>
        </w:rPr>
        <w:t>فردي</w:t>
      </w:r>
      <w:r w:rsidRPr="007A4431">
        <w:rPr>
          <w:rFonts w:hint="eastAsia"/>
          <w:rtl/>
        </w:rPr>
        <w:t>»</w:t>
      </w:r>
      <w:r w:rsidRPr="007A4431">
        <w:rPr>
          <w:rtl/>
        </w:rPr>
        <w:t xml:space="preserve"> </w:t>
      </w:r>
      <w:r w:rsidRPr="007A4431">
        <w:rPr>
          <w:rFonts w:hint="cs"/>
          <w:rtl/>
        </w:rPr>
        <w:t>بودند</w:t>
      </w:r>
      <w:r w:rsidR="007A4431">
        <w:rPr>
          <w:rFonts w:hint="cs"/>
          <w:rtl/>
        </w:rPr>
        <w:t>؛</w:t>
      </w:r>
      <w:r w:rsidRPr="007A4431">
        <w:rPr>
          <w:rFonts w:hint="cs"/>
          <w:rtl/>
        </w:rPr>
        <w:t xml:space="preserve"> يك‌نفر</w:t>
      </w:r>
      <w:r w:rsidRPr="007A4431">
        <w:rPr>
          <w:rtl/>
        </w:rPr>
        <w:t xml:space="preserve"> </w:t>
      </w:r>
      <w:r w:rsidRPr="007A4431">
        <w:rPr>
          <w:rFonts w:hint="cs"/>
          <w:rtl/>
        </w:rPr>
        <w:t>يك‌نفر</w:t>
      </w:r>
      <w:r w:rsidRPr="007A4431">
        <w:rPr>
          <w:rtl/>
        </w:rPr>
        <w:t xml:space="preserve"> </w:t>
      </w:r>
      <w:r w:rsidRPr="007A4431">
        <w:rPr>
          <w:rFonts w:hint="cs"/>
          <w:rtl/>
        </w:rPr>
        <w:t>تاجر</w:t>
      </w:r>
      <w:r w:rsidRPr="007A4431">
        <w:rPr>
          <w:rtl/>
        </w:rPr>
        <w:t xml:space="preserve"> </w:t>
      </w:r>
      <w:r w:rsidRPr="007A4431">
        <w:rPr>
          <w:rFonts w:hint="cs"/>
          <w:rtl/>
        </w:rPr>
        <w:t>بود</w:t>
      </w:r>
      <w:r w:rsidR="007A4431">
        <w:rPr>
          <w:rFonts w:hint="cs"/>
          <w:rtl/>
        </w:rPr>
        <w:t>.</w:t>
      </w:r>
      <w:r w:rsidRPr="007A4431">
        <w:rPr>
          <w:rFonts w:hint="cs"/>
          <w:rtl/>
        </w:rPr>
        <w:t xml:space="preserve"> دخل</w:t>
      </w:r>
      <w:r w:rsidRPr="007A4431">
        <w:rPr>
          <w:rtl/>
        </w:rPr>
        <w:t xml:space="preserve"> </w:t>
      </w:r>
      <w:r w:rsidRPr="007A4431">
        <w:rPr>
          <w:rFonts w:hint="cs"/>
          <w:rtl/>
        </w:rPr>
        <w:t>و</w:t>
      </w:r>
      <w:r w:rsidRPr="007A4431">
        <w:rPr>
          <w:rtl/>
        </w:rPr>
        <w:t xml:space="preserve"> </w:t>
      </w:r>
      <w:r w:rsidRPr="007A4431">
        <w:rPr>
          <w:rFonts w:hint="cs"/>
          <w:rtl/>
        </w:rPr>
        <w:t>خرجش</w:t>
      </w:r>
      <w:r w:rsidRPr="007A4431">
        <w:rPr>
          <w:rtl/>
        </w:rPr>
        <w:t xml:space="preserve"> </w:t>
      </w:r>
      <w:r w:rsidRPr="007A4431">
        <w:rPr>
          <w:rFonts w:hint="cs"/>
          <w:rtl/>
        </w:rPr>
        <w:t>را</w:t>
      </w:r>
      <w:r w:rsidRPr="007A4431">
        <w:rPr>
          <w:rtl/>
        </w:rPr>
        <w:t xml:space="preserve"> </w:t>
      </w:r>
      <w:r w:rsidRPr="007A4431">
        <w:rPr>
          <w:rFonts w:hint="cs"/>
          <w:rtl/>
        </w:rPr>
        <w:t>خودش</w:t>
      </w:r>
      <w:r w:rsidRPr="007A4431">
        <w:rPr>
          <w:rtl/>
        </w:rPr>
        <w:t xml:space="preserve"> </w:t>
      </w:r>
      <w:r w:rsidRPr="007A4431">
        <w:rPr>
          <w:rFonts w:hint="cs"/>
          <w:rtl/>
        </w:rPr>
        <w:t>انجام</w:t>
      </w:r>
      <w:r w:rsidRPr="007A4431">
        <w:rPr>
          <w:rtl/>
        </w:rPr>
        <w:t xml:space="preserve"> </w:t>
      </w:r>
      <w:r w:rsidRPr="007A4431">
        <w:rPr>
          <w:rFonts w:hint="cs"/>
          <w:rtl/>
        </w:rPr>
        <w:t xml:space="preserve"> مي‌داد</w:t>
      </w:r>
      <w:r w:rsidR="007A4431">
        <w:rPr>
          <w:rFonts w:hint="cs"/>
          <w:rtl/>
        </w:rPr>
        <w:t>.</w:t>
      </w:r>
      <w:r w:rsidRPr="007A4431">
        <w:rPr>
          <w:rFonts w:hint="cs"/>
          <w:rtl/>
        </w:rPr>
        <w:t xml:space="preserve"> همه‌چيز</w:t>
      </w:r>
      <w:r w:rsidRPr="007A4431">
        <w:rPr>
          <w:rtl/>
        </w:rPr>
        <w:t xml:space="preserve"> </w:t>
      </w:r>
      <w:r w:rsidRPr="007A4431">
        <w:rPr>
          <w:rFonts w:hint="cs"/>
          <w:rtl/>
        </w:rPr>
        <w:t>در</w:t>
      </w:r>
      <w:r w:rsidRPr="007A4431">
        <w:rPr>
          <w:rtl/>
        </w:rPr>
        <w:t xml:space="preserve"> </w:t>
      </w:r>
      <w:r w:rsidRPr="007A4431">
        <w:rPr>
          <w:rFonts w:hint="cs"/>
          <w:rtl/>
        </w:rPr>
        <w:t>دنيا</w:t>
      </w:r>
      <w:r w:rsidRPr="007A4431">
        <w:rPr>
          <w:rtl/>
        </w:rPr>
        <w:t xml:space="preserve"> </w:t>
      </w:r>
      <w:r w:rsidRPr="007A4431">
        <w:rPr>
          <w:rFonts w:hint="cs"/>
          <w:rtl/>
        </w:rPr>
        <w:t>صورت</w:t>
      </w:r>
      <w:r w:rsidRPr="007A4431">
        <w:rPr>
          <w:rtl/>
        </w:rPr>
        <w:t xml:space="preserve"> «</w:t>
      </w:r>
      <w:r w:rsidRPr="007A4431">
        <w:rPr>
          <w:rFonts w:hint="cs"/>
          <w:rtl/>
        </w:rPr>
        <w:t>فردي</w:t>
      </w:r>
      <w:r w:rsidRPr="007A4431">
        <w:rPr>
          <w:rFonts w:hint="eastAsia"/>
          <w:rtl/>
        </w:rPr>
        <w:t>»</w:t>
      </w:r>
      <w:r w:rsidRPr="007A4431">
        <w:rPr>
          <w:rtl/>
        </w:rPr>
        <w:t xml:space="preserve"> </w:t>
      </w:r>
      <w:r w:rsidRPr="007A4431">
        <w:rPr>
          <w:rFonts w:hint="cs"/>
          <w:rtl/>
        </w:rPr>
        <w:t>داشت</w:t>
      </w:r>
      <w:r w:rsidR="007A4431">
        <w:rPr>
          <w:rFonts w:hint="cs"/>
          <w:rtl/>
        </w:rPr>
        <w:t>؛</w:t>
      </w:r>
      <w:r w:rsidRPr="007A4431">
        <w:rPr>
          <w:rFonts w:hint="cs"/>
          <w:rtl/>
        </w:rPr>
        <w:t xml:space="preserve"> زراعتش،</w:t>
      </w:r>
      <w:r w:rsidRPr="007A4431">
        <w:rPr>
          <w:rtl/>
        </w:rPr>
        <w:t xml:space="preserve"> </w:t>
      </w:r>
      <w:r w:rsidRPr="007A4431">
        <w:rPr>
          <w:rFonts w:hint="cs"/>
          <w:rtl/>
        </w:rPr>
        <w:t>تجارتش،‌</w:t>
      </w:r>
      <w:r w:rsidRPr="007A4431">
        <w:rPr>
          <w:rtl/>
        </w:rPr>
        <w:t xml:space="preserve"> </w:t>
      </w:r>
      <w:r w:rsidRPr="007A4431">
        <w:rPr>
          <w:rFonts w:hint="cs"/>
          <w:rtl/>
        </w:rPr>
        <w:t>درس‌خواندنش،</w:t>
      </w:r>
      <w:r w:rsidRPr="007A4431">
        <w:rPr>
          <w:rtl/>
        </w:rPr>
        <w:t xml:space="preserve"> </w:t>
      </w:r>
      <w:r w:rsidRPr="007A4431">
        <w:rPr>
          <w:rFonts w:hint="cs"/>
          <w:rtl/>
        </w:rPr>
        <w:t>دولتش،</w:t>
      </w:r>
      <w:r w:rsidRPr="007A4431">
        <w:rPr>
          <w:rtl/>
        </w:rPr>
        <w:t xml:space="preserve"> </w:t>
      </w:r>
      <w:r w:rsidRPr="007A4431">
        <w:rPr>
          <w:rFonts w:hint="cs"/>
          <w:rtl/>
        </w:rPr>
        <w:t>سياستش،</w:t>
      </w:r>
      <w:r w:rsidRPr="007A4431">
        <w:rPr>
          <w:rtl/>
        </w:rPr>
        <w:t xml:space="preserve"> </w:t>
      </w:r>
      <w:r w:rsidRPr="007A4431">
        <w:rPr>
          <w:rFonts w:hint="cs"/>
          <w:rtl/>
        </w:rPr>
        <w:t>روزنامه‌ش،</w:t>
      </w:r>
      <w:r w:rsidRPr="007A4431">
        <w:rPr>
          <w:rtl/>
        </w:rPr>
        <w:t xml:space="preserve"> </w:t>
      </w:r>
      <w:r w:rsidRPr="007A4431">
        <w:rPr>
          <w:rFonts w:hint="cs"/>
          <w:rtl/>
        </w:rPr>
        <w:t>همه‌اش</w:t>
      </w:r>
      <w:r w:rsidR="007A4431">
        <w:rPr>
          <w:rFonts w:hint="cs"/>
          <w:rtl/>
        </w:rPr>
        <w:t>.</w:t>
      </w:r>
      <w:r w:rsidRPr="007A4431">
        <w:rPr>
          <w:rFonts w:hint="cs"/>
          <w:rtl/>
        </w:rPr>
        <w:t xml:space="preserve"> در</w:t>
      </w:r>
      <w:r w:rsidRPr="007A4431">
        <w:rPr>
          <w:rtl/>
        </w:rPr>
        <w:t xml:space="preserve"> </w:t>
      </w:r>
      <w:r w:rsidRPr="007A4431">
        <w:rPr>
          <w:rFonts w:hint="cs"/>
          <w:rtl/>
        </w:rPr>
        <w:t>اين</w:t>
      </w:r>
      <w:r w:rsidRPr="007A4431">
        <w:rPr>
          <w:rtl/>
        </w:rPr>
        <w:t xml:space="preserve"> </w:t>
      </w:r>
      <w:r w:rsidRPr="007A4431">
        <w:rPr>
          <w:rFonts w:hint="cs"/>
          <w:rtl/>
        </w:rPr>
        <w:t>دنيا</w:t>
      </w:r>
      <w:r w:rsidRPr="007A4431">
        <w:rPr>
          <w:rtl/>
        </w:rPr>
        <w:t xml:space="preserve"> </w:t>
      </w:r>
      <w:r w:rsidRPr="007A4431">
        <w:rPr>
          <w:rFonts w:hint="cs"/>
          <w:rtl/>
        </w:rPr>
        <w:t>ما</w:t>
      </w:r>
      <w:r w:rsidR="007A4431">
        <w:rPr>
          <w:rFonts w:hint="cs"/>
          <w:rtl/>
        </w:rPr>
        <w:t>،</w:t>
      </w:r>
      <w:r w:rsidRPr="007A4431">
        <w:rPr>
          <w:rtl/>
        </w:rPr>
        <w:t xml:space="preserve"> </w:t>
      </w:r>
      <w:r w:rsidRPr="007A4431">
        <w:rPr>
          <w:rFonts w:hint="cs"/>
          <w:rtl/>
        </w:rPr>
        <w:t>يعني</w:t>
      </w:r>
      <w:r w:rsidRPr="007A4431">
        <w:rPr>
          <w:rtl/>
        </w:rPr>
        <w:t xml:space="preserve"> «</w:t>
      </w:r>
      <w:r w:rsidRPr="007A4431">
        <w:rPr>
          <w:rFonts w:hint="cs"/>
          <w:rtl/>
        </w:rPr>
        <w:t>قواي</w:t>
      </w:r>
      <w:r w:rsidRPr="007A4431">
        <w:rPr>
          <w:rtl/>
        </w:rPr>
        <w:t xml:space="preserve"> </w:t>
      </w:r>
      <w:r w:rsidRPr="007A4431">
        <w:rPr>
          <w:rFonts w:hint="cs"/>
          <w:rtl/>
        </w:rPr>
        <w:t>ديني</w:t>
      </w:r>
      <w:r w:rsidRPr="007A4431">
        <w:rPr>
          <w:rFonts w:hint="eastAsia"/>
          <w:rtl/>
        </w:rPr>
        <w:t>»</w:t>
      </w:r>
      <w:r w:rsidRPr="007A4431">
        <w:rPr>
          <w:rtl/>
        </w:rPr>
        <w:t xml:space="preserve"> </w:t>
      </w:r>
      <w:r w:rsidRPr="007A4431">
        <w:rPr>
          <w:rFonts w:hint="cs"/>
          <w:rtl/>
        </w:rPr>
        <w:t>و</w:t>
      </w:r>
      <w:r w:rsidRPr="007A4431">
        <w:rPr>
          <w:rtl/>
        </w:rPr>
        <w:t xml:space="preserve"> «</w:t>
      </w:r>
      <w:r w:rsidRPr="007A4431">
        <w:rPr>
          <w:rFonts w:hint="cs"/>
          <w:rtl/>
        </w:rPr>
        <w:t>راهنمايان</w:t>
      </w:r>
      <w:r w:rsidRPr="007A4431">
        <w:rPr>
          <w:rtl/>
        </w:rPr>
        <w:t xml:space="preserve"> </w:t>
      </w:r>
      <w:r w:rsidRPr="007A4431">
        <w:rPr>
          <w:rFonts w:hint="cs"/>
          <w:rtl/>
        </w:rPr>
        <w:t>اخلاقي</w:t>
      </w:r>
      <w:r w:rsidRPr="007A4431">
        <w:rPr>
          <w:rtl/>
        </w:rPr>
        <w:t xml:space="preserve"> </w:t>
      </w:r>
      <w:r w:rsidRPr="007A4431">
        <w:rPr>
          <w:rFonts w:hint="cs"/>
          <w:rtl/>
        </w:rPr>
        <w:t>بشر</w:t>
      </w:r>
      <w:r w:rsidRPr="007A4431">
        <w:rPr>
          <w:rFonts w:hint="eastAsia"/>
          <w:rtl/>
        </w:rPr>
        <w:t>»</w:t>
      </w:r>
      <w:r w:rsidR="007A4431">
        <w:rPr>
          <w:rFonts w:hint="cs"/>
          <w:rtl/>
        </w:rPr>
        <w:t>،</w:t>
      </w:r>
      <w:r w:rsidRPr="007A4431">
        <w:rPr>
          <w:rtl/>
        </w:rPr>
        <w:t xml:space="preserve"> </w:t>
      </w:r>
      <w:r w:rsidRPr="007A4431">
        <w:rPr>
          <w:rFonts w:hint="cs"/>
          <w:rtl/>
        </w:rPr>
        <w:t>هم</w:t>
      </w:r>
      <w:r w:rsidRPr="007A4431">
        <w:rPr>
          <w:rtl/>
        </w:rPr>
        <w:t xml:space="preserve"> </w:t>
      </w:r>
      <w:r w:rsidRPr="007A4431">
        <w:rPr>
          <w:rFonts w:hint="cs"/>
          <w:rtl/>
        </w:rPr>
        <w:t>اگر</w:t>
      </w:r>
      <w:r w:rsidRPr="007A4431">
        <w:rPr>
          <w:rtl/>
        </w:rPr>
        <w:t xml:space="preserve"> «</w:t>
      </w:r>
      <w:r w:rsidRPr="007A4431">
        <w:rPr>
          <w:rFonts w:hint="cs"/>
          <w:rtl/>
        </w:rPr>
        <w:t>فردي</w:t>
      </w:r>
      <w:r w:rsidRPr="007A4431">
        <w:rPr>
          <w:rFonts w:hint="eastAsia"/>
          <w:rtl/>
        </w:rPr>
        <w:t>»</w:t>
      </w:r>
      <w:r w:rsidRPr="007A4431">
        <w:rPr>
          <w:rtl/>
        </w:rPr>
        <w:t xml:space="preserve"> </w:t>
      </w:r>
      <w:r w:rsidRPr="007A4431">
        <w:rPr>
          <w:rFonts w:hint="cs"/>
          <w:rtl/>
        </w:rPr>
        <w:t>زندگي</w:t>
      </w:r>
      <w:r w:rsidRPr="007A4431">
        <w:rPr>
          <w:rtl/>
        </w:rPr>
        <w:t xml:space="preserve"> </w:t>
      </w:r>
      <w:r w:rsidRPr="007A4431">
        <w:rPr>
          <w:rFonts w:hint="cs"/>
          <w:rtl/>
        </w:rPr>
        <w:t>مي‌كرديم</w:t>
      </w:r>
      <w:r w:rsidR="007A4431">
        <w:rPr>
          <w:rFonts w:hint="cs"/>
          <w:rtl/>
        </w:rPr>
        <w:t>،</w:t>
      </w:r>
      <w:r w:rsidRPr="007A4431">
        <w:rPr>
          <w:rtl/>
        </w:rPr>
        <w:t xml:space="preserve"> </w:t>
      </w:r>
      <w:r w:rsidRPr="007A4431">
        <w:rPr>
          <w:rFonts w:hint="cs"/>
          <w:rtl/>
        </w:rPr>
        <w:t>تا</w:t>
      </w:r>
      <w:r w:rsidRPr="007A4431">
        <w:rPr>
          <w:rtl/>
        </w:rPr>
        <w:t xml:space="preserve"> </w:t>
      </w:r>
      <w:r w:rsidRPr="007A4431">
        <w:rPr>
          <w:rFonts w:hint="cs"/>
          <w:rtl/>
        </w:rPr>
        <w:t>حدودي</w:t>
      </w:r>
      <w:r w:rsidRPr="007A4431">
        <w:rPr>
          <w:rtl/>
        </w:rPr>
        <w:t xml:space="preserve"> </w:t>
      </w:r>
      <w:r w:rsidRPr="007A4431">
        <w:rPr>
          <w:rFonts w:hint="cs"/>
          <w:rtl/>
        </w:rPr>
        <w:t>معقول</w:t>
      </w:r>
      <w:r w:rsidRPr="007A4431">
        <w:rPr>
          <w:rtl/>
        </w:rPr>
        <w:t xml:space="preserve"> </w:t>
      </w:r>
      <w:r w:rsidRPr="007A4431">
        <w:rPr>
          <w:rFonts w:hint="cs"/>
          <w:rtl/>
        </w:rPr>
        <w:t>بود</w:t>
      </w:r>
      <w:r w:rsidR="007A4431">
        <w:rPr>
          <w:rFonts w:hint="cs"/>
          <w:rtl/>
        </w:rPr>
        <w:t>.</w:t>
      </w:r>
      <w:r w:rsidRPr="007A4431">
        <w:rPr>
          <w:rFonts w:hint="cs"/>
          <w:rtl/>
        </w:rPr>
        <w:t xml:space="preserve"> روبه‌راه</w:t>
      </w:r>
      <w:r w:rsidRPr="007A4431">
        <w:rPr>
          <w:rtl/>
        </w:rPr>
        <w:t xml:space="preserve"> </w:t>
      </w:r>
      <w:r w:rsidRPr="007A4431">
        <w:rPr>
          <w:rFonts w:hint="cs"/>
          <w:rtl/>
        </w:rPr>
        <w:t>بود</w:t>
      </w:r>
      <w:r w:rsidR="007A4431">
        <w:rPr>
          <w:rFonts w:hint="cs"/>
          <w:rtl/>
        </w:rPr>
        <w:t>.</w:t>
      </w:r>
      <w:r w:rsidRPr="007A4431">
        <w:rPr>
          <w:rtl/>
        </w:rPr>
        <w:t xml:space="preserve"> </w:t>
      </w:r>
      <w:r w:rsidRPr="007A4431">
        <w:rPr>
          <w:rFonts w:hint="cs"/>
          <w:rtl/>
        </w:rPr>
        <w:t>عيبي</w:t>
      </w:r>
      <w:r w:rsidRPr="007A4431">
        <w:rPr>
          <w:rtl/>
        </w:rPr>
        <w:t xml:space="preserve"> </w:t>
      </w:r>
      <w:r w:rsidRPr="007A4431">
        <w:rPr>
          <w:rFonts w:hint="cs"/>
          <w:rtl/>
        </w:rPr>
        <w:t>نداشت</w:t>
      </w:r>
      <w:r w:rsidR="007A4431">
        <w:rPr>
          <w:rFonts w:hint="cs"/>
          <w:rtl/>
        </w:rPr>
        <w:t>.</w:t>
      </w:r>
      <w:r w:rsidRPr="007A4431">
        <w:rPr>
          <w:rtl/>
        </w:rPr>
        <w:t xml:space="preserve"> </w:t>
      </w:r>
      <w:r w:rsidRPr="007A4431">
        <w:rPr>
          <w:rFonts w:hint="cs"/>
          <w:rtl/>
        </w:rPr>
        <w:t>يكي</w:t>
      </w:r>
      <w:r w:rsidRPr="007A4431">
        <w:rPr>
          <w:rtl/>
        </w:rPr>
        <w:t xml:space="preserve"> </w:t>
      </w:r>
      <w:r w:rsidRPr="007A4431">
        <w:rPr>
          <w:rFonts w:hint="cs"/>
          <w:rtl/>
        </w:rPr>
        <w:t>در</w:t>
      </w:r>
      <w:r w:rsidRPr="007A4431">
        <w:rPr>
          <w:rtl/>
        </w:rPr>
        <w:t xml:space="preserve"> </w:t>
      </w:r>
      <w:r w:rsidRPr="007A4431">
        <w:rPr>
          <w:rFonts w:hint="cs"/>
          <w:rtl/>
        </w:rPr>
        <w:t>مقابل</w:t>
      </w:r>
      <w:r w:rsidRPr="007A4431">
        <w:rPr>
          <w:rtl/>
        </w:rPr>
        <w:t xml:space="preserve"> </w:t>
      </w:r>
      <w:r w:rsidRPr="007A4431">
        <w:rPr>
          <w:rFonts w:hint="cs"/>
          <w:rtl/>
        </w:rPr>
        <w:t>يكي</w:t>
      </w:r>
      <w:r w:rsidR="007A4431">
        <w:rPr>
          <w:rFonts w:hint="cs"/>
          <w:rtl/>
        </w:rPr>
        <w:t>.</w:t>
      </w:r>
      <w:r w:rsidRPr="007A4431">
        <w:rPr>
          <w:rtl/>
        </w:rPr>
        <w:t xml:space="preserve"> </w:t>
      </w:r>
      <w:r w:rsidRPr="007A4431">
        <w:rPr>
          <w:rFonts w:hint="cs"/>
          <w:rtl/>
        </w:rPr>
        <w:t>آن‌ها</w:t>
      </w:r>
      <w:r w:rsidRPr="007A4431">
        <w:rPr>
          <w:rtl/>
        </w:rPr>
        <w:t xml:space="preserve"> </w:t>
      </w:r>
      <w:r w:rsidRPr="007A4431">
        <w:rPr>
          <w:rFonts w:hint="cs"/>
          <w:rtl/>
        </w:rPr>
        <w:t>تنها</w:t>
      </w:r>
      <w:r w:rsidRPr="007A4431">
        <w:rPr>
          <w:rtl/>
        </w:rPr>
        <w:t xml:space="preserve"> </w:t>
      </w:r>
      <w:r w:rsidRPr="007A4431">
        <w:rPr>
          <w:rFonts w:hint="cs"/>
          <w:rtl/>
        </w:rPr>
        <w:t>بودند</w:t>
      </w:r>
      <w:r w:rsidRPr="007A4431">
        <w:rPr>
          <w:rtl/>
        </w:rPr>
        <w:t xml:space="preserve"> </w:t>
      </w:r>
      <w:r w:rsidRPr="007A4431">
        <w:rPr>
          <w:rFonts w:hint="cs"/>
          <w:rtl/>
        </w:rPr>
        <w:t>و</w:t>
      </w:r>
      <w:r w:rsidRPr="007A4431">
        <w:rPr>
          <w:rtl/>
        </w:rPr>
        <w:t xml:space="preserve"> </w:t>
      </w:r>
      <w:r w:rsidRPr="007A4431">
        <w:rPr>
          <w:rFonts w:hint="cs"/>
          <w:rtl/>
        </w:rPr>
        <w:t>ما</w:t>
      </w:r>
      <w:r w:rsidRPr="007A4431">
        <w:rPr>
          <w:rtl/>
        </w:rPr>
        <w:t xml:space="preserve"> </w:t>
      </w:r>
      <w:r w:rsidRPr="007A4431">
        <w:rPr>
          <w:rFonts w:hint="cs"/>
          <w:rtl/>
        </w:rPr>
        <w:t>هم</w:t>
      </w:r>
      <w:r w:rsidRPr="007A4431">
        <w:rPr>
          <w:rtl/>
        </w:rPr>
        <w:t xml:space="preserve"> </w:t>
      </w:r>
      <w:r w:rsidRPr="007A4431">
        <w:rPr>
          <w:rFonts w:hint="cs"/>
          <w:rtl/>
        </w:rPr>
        <w:t>تنها</w:t>
      </w:r>
      <w:r w:rsidR="007A4431">
        <w:rPr>
          <w:rFonts w:hint="cs"/>
          <w:rtl/>
        </w:rPr>
        <w:t>.</w:t>
      </w:r>
      <w:r w:rsidRPr="007A4431">
        <w:rPr>
          <w:rtl/>
        </w:rPr>
        <w:t xml:space="preserve"> </w:t>
      </w:r>
      <w:r w:rsidRPr="007A4431">
        <w:rPr>
          <w:rFonts w:hint="cs"/>
          <w:rtl/>
        </w:rPr>
        <w:t>اما</w:t>
      </w:r>
      <w:r w:rsidRPr="007A4431">
        <w:rPr>
          <w:rtl/>
        </w:rPr>
        <w:t xml:space="preserve"> </w:t>
      </w:r>
      <w:r w:rsidRPr="007A4431">
        <w:rPr>
          <w:rFonts w:hint="cs"/>
          <w:rtl/>
        </w:rPr>
        <w:t>امروزي</w:t>
      </w:r>
      <w:r w:rsidRPr="007A4431">
        <w:rPr>
          <w:rtl/>
        </w:rPr>
        <w:t xml:space="preserve"> </w:t>
      </w:r>
      <w:r w:rsidRPr="007A4431">
        <w:rPr>
          <w:rFonts w:hint="cs"/>
          <w:rtl/>
        </w:rPr>
        <w:t>كه</w:t>
      </w:r>
      <w:r w:rsidRPr="007A4431">
        <w:rPr>
          <w:rtl/>
        </w:rPr>
        <w:t xml:space="preserve"> </w:t>
      </w:r>
      <w:r w:rsidRPr="007A4431">
        <w:rPr>
          <w:rFonts w:hint="cs"/>
          <w:rtl/>
        </w:rPr>
        <w:t>همه</w:t>
      </w:r>
      <w:r w:rsidRPr="007A4431">
        <w:rPr>
          <w:rtl/>
        </w:rPr>
        <w:t xml:space="preserve"> </w:t>
      </w:r>
      <w:r w:rsidRPr="007A4431">
        <w:rPr>
          <w:rFonts w:hint="cs"/>
          <w:rtl/>
        </w:rPr>
        <w:t>چيز</w:t>
      </w:r>
      <w:r w:rsidRPr="007A4431">
        <w:rPr>
          <w:rtl/>
        </w:rPr>
        <w:t xml:space="preserve"> </w:t>
      </w:r>
      <w:r w:rsidRPr="007A4431">
        <w:rPr>
          <w:rFonts w:hint="cs"/>
          <w:rtl/>
        </w:rPr>
        <w:t>به</w:t>
      </w:r>
      <w:r w:rsidRPr="007A4431">
        <w:rPr>
          <w:rtl/>
        </w:rPr>
        <w:t xml:space="preserve"> </w:t>
      </w:r>
      <w:r w:rsidRPr="007A4431">
        <w:rPr>
          <w:rFonts w:hint="cs"/>
          <w:rtl/>
        </w:rPr>
        <w:t>صورت</w:t>
      </w:r>
      <w:r w:rsidRPr="007A4431">
        <w:rPr>
          <w:rtl/>
        </w:rPr>
        <w:t xml:space="preserve"> </w:t>
      </w:r>
      <w:r w:rsidRPr="007A4431">
        <w:rPr>
          <w:rFonts w:hint="cs"/>
          <w:rtl/>
        </w:rPr>
        <w:t>دسته‌جمعي</w:t>
      </w:r>
      <w:r w:rsidRPr="007A4431">
        <w:rPr>
          <w:rtl/>
        </w:rPr>
        <w:t xml:space="preserve"> </w:t>
      </w:r>
      <w:r w:rsidRPr="007A4431">
        <w:rPr>
          <w:rFonts w:hint="cs"/>
          <w:rtl/>
        </w:rPr>
        <w:t>و</w:t>
      </w:r>
      <w:r w:rsidRPr="007A4431">
        <w:rPr>
          <w:rtl/>
        </w:rPr>
        <w:t xml:space="preserve"> </w:t>
      </w:r>
      <w:r w:rsidRPr="007A4431">
        <w:rPr>
          <w:rFonts w:hint="cs"/>
          <w:rtl/>
        </w:rPr>
        <w:t>منظّم</w:t>
      </w:r>
      <w:r w:rsidRPr="007A4431">
        <w:rPr>
          <w:rtl/>
        </w:rPr>
        <w:t xml:space="preserve"> </w:t>
      </w:r>
      <w:r w:rsidRPr="007A4431">
        <w:rPr>
          <w:rFonts w:hint="cs"/>
          <w:rtl/>
        </w:rPr>
        <w:t>درآمده</w:t>
      </w:r>
      <w:r w:rsidR="007A4431">
        <w:rPr>
          <w:rFonts w:hint="cs"/>
          <w:rtl/>
        </w:rPr>
        <w:t>،</w:t>
      </w:r>
      <w:r w:rsidRPr="007A4431">
        <w:rPr>
          <w:rtl/>
        </w:rPr>
        <w:t xml:space="preserve"> </w:t>
      </w:r>
      <w:r w:rsidRPr="007A4431">
        <w:rPr>
          <w:rFonts w:hint="cs"/>
          <w:rtl/>
        </w:rPr>
        <w:t>دولت‌هايش</w:t>
      </w:r>
      <w:r w:rsidRPr="007A4431">
        <w:rPr>
          <w:rtl/>
        </w:rPr>
        <w:t xml:space="preserve"> </w:t>
      </w:r>
      <w:r w:rsidRPr="007A4431">
        <w:rPr>
          <w:rFonts w:hint="cs"/>
          <w:rtl/>
        </w:rPr>
        <w:t>دسته‌ها</w:t>
      </w:r>
      <w:r w:rsidRPr="007A4431">
        <w:rPr>
          <w:rtl/>
        </w:rPr>
        <w:t xml:space="preserve"> </w:t>
      </w:r>
      <w:r w:rsidRPr="007A4431">
        <w:rPr>
          <w:rFonts w:hint="cs"/>
          <w:rtl/>
        </w:rPr>
        <w:t>و</w:t>
      </w:r>
      <w:r w:rsidRPr="007A4431">
        <w:rPr>
          <w:rtl/>
        </w:rPr>
        <w:t xml:space="preserve"> </w:t>
      </w:r>
      <w:r w:rsidRPr="007A4431">
        <w:rPr>
          <w:rFonts w:hint="cs"/>
          <w:rtl/>
        </w:rPr>
        <w:t>سازمان‌ها</w:t>
      </w:r>
      <w:r w:rsidRPr="007A4431">
        <w:rPr>
          <w:rtl/>
        </w:rPr>
        <w:t xml:space="preserve"> </w:t>
      </w:r>
      <w:r w:rsidRPr="007A4431">
        <w:rPr>
          <w:rFonts w:hint="cs"/>
          <w:rtl/>
        </w:rPr>
        <w:t>دارند</w:t>
      </w:r>
      <w:r w:rsidR="007A4431">
        <w:rPr>
          <w:rFonts w:hint="cs"/>
          <w:rtl/>
        </w:rPr>
        <w:t>،</w:t>
      </w:r>
      <w:r w:rsidRPr="007A4431">
        <w:rPr>
          <w:rtl/>
        </w:rPr>
        <w:t xml:space="preserve"> </w:t>
      </w:r>
      <w:r w:rsidRPr="007A4431">
        <w:rPr>
          <w:rFonts w:hint="cs"/>
          <w:rtl/>
        </w:rPr>
        <w:t>تجارتش</w:t>
      </w:r>
      <w:r w:rsidRPr="007A4431">
        <w:rPr>
          <w:rtl/>
        </w:rPr>
        <w:t xml:space="preserve"> </w:t>
      </w:r>
      <w:r w:rsidRPr="007A4431">
        <w:rPr>
          <w:rFonts w:hint="cs"/>
          <w:rtl/>
        </w:rPr>
        <w:t>شركت‌هاي</w:t>
      </w:r>
      <w:r w:rsidRPr="007A4431">
        <w:rPr>
          <w:rtl/>
        </w:rPr>
        <w:t xml:space="preserve"> </w:t>
      </w:r>
      <w:r w:rsidRPr="007A4431">
        <w:rPr>
          <w:rFonts w:hint="cs"/>
          <w:rtl/>
        </w:rPr>
        <w:t>وسيع</w:t>
      </w:r>
      <w:r w:rsidRPr="007A4431">
        <w:rPr>
          <w:rtl/>
        </w:rPr>
        <w:t xml:space="preserve"> </w:t>
      </w:r>
      <w:r w:rsidRPr="007A4431">
        <w:rPr>
          <w:rFonts w:hint="cs"/>
          <w:rtl/>
        </w:rPr>
        <w:t>و</w:t>
      </w:r>
      <w:r w:rsidRPr="007A4431">
        <w:rPr>
          <w:rtl/>
        </w:rPr>
        <w:t xml:space="preserve"> </w:t>
      </w:r>
      <w:r w:rsidRPr="007A4431">
        <w:rPr>
          <w:rFonts w:hint="cs"/>
          <w:rtl/>
        </w:rPr>
        <w:t>محيرالعقول</w:t>
      </w:r>
      <w:r w:rsidRPr="007A4431">
        <w:rPr>
          <w:rtl/>
        </w:rPr>
        <w:t xml:space="preserve"> </w:t>
      </w:r>
      <w:r w:rsidRPr="007A4431">
        <w:rPr>
          <w:rFonts w:hint="cs"/>
          <w:rtl/>
        </w:rPr>
        <w:t>شده</w:t>
      </w:r>
      <w:r w:rsidR="007A4431">
        <w:rPr>
          <w:rFonts w:hint="cs"/>
          <w:rtl/>
        </w:rPr>
        <w:t>،</w:t>
      </w:r>
      <w:r w:rsidRPr="007A4431">
        <w:rPr>
          <w:rtl/>
        </w:rPr>
        <w:t xml:space="preserve"> </w:t>
      </w:r>
      <w:r w:rsidRPr="007A4431">
        <w:rPr>
          <w:rFonts w:hint="cs"/>
          <w:rtl/>
        </w:rPr>
        <w:t>تبليغاتش</w:t>
      </w:r>
      <w:r w:rsidRPr="007A4431">
        <w:rPr>
          <w:rtl/>
        </w:rPr>
        <w:t xml:space="preserve"> </w:t>
      </w:r>
      <w:r w:rsidRPr="007A4431">
        <w:rPr>
          <w:rFonts w:hint="cs"/>
          <w:rtl/>
        </w:rPr>
        <w:t>مؤسسات</w:t>
      </w:r>
      <w:r w:rsidRPr="007A4431">
        <w:rPr>
          <w:rtl/>
        </w:rPr>
        <w:t xml:space="preserve"> </w:t>
      </w:r>
      <w:r w:rsidRPr="007A4431">
        <w:rPr>
          <w:rFonts w:hint="cs"/>
          <w:rtl/>
        </w:rPr>
        <w:t>وسيع</w:t>
      </w:r>
      <w:r w:rsidRPr="007A4431">
        <w:rPr>
          <w:rtl/>
        </w:rPr>
        <w:t xml:space="preserve"> </w:t>
      </w:r>
      <w:r w:rsidRPr="007A4431">
        <w:rPr>
          <w:rFonts w:hint="cs"/>
          <w:rtl/>
        </w:rPr>
        <w:t>دارند</w:t>
      </w:r>
      <w:r w:rsidR="007A4431">
        <w:rPr>
          <w:rFonts w:hint="cs"/>
          <w:rtl/>
        </w:rPr>
        <w:t>،</w:t>
      </w:r>
      <w:r w:rsidRPr="007A4431">
        <w:rPr>
          <w:rtl/>
        </w:rPr>
        <w:t xml:space="preserve"> </w:t>
      </w:r>
      <w:r w:rsidRPr="007A4431">
        <w:rPr>
          <w:rFonts w:hint="cs"/>
          <w:rtl/>
        </w:rPr>
        <w:t>مطبوعاتش</w:t>
      </w:r>
      <w:r w:rsidRPr="007A4431">
        <w:rPr>
          <w:rtl/>
        </w:rPr>
        <w:t xml:space="preserve"> </w:t>
      </w:r>
      <w:r w:rsidRPr="007A4431">
        <w:rPr>
          <w:rFonts w:hint="cs"/>
          <w:rtl/>
        </w:rPr>
        <w:t>نهادها</w:t>
      </w:r>
      <w:r w:rsidRPr="007A4431">
        <w:rPr>
          <w:rtl/>
        </w:rPr>
        <w:t xml:space="preserve"> </w:t>
      </w:r>
      <w:r w:rsidRPr="007A4431">
        <w:rPr>
          <w:rFonts w:hint="cs"/>
          <w:rtl/>
        </w:rPr>
        <w:t>تأسيس</w:t>
      </w:r>
      <w:r w:rsidRPr="007A4431">
        <w:rPr>
          <w:rtl/>
        </w:rPr>
        <w:t xml:space="preserve"> </w:t>
      </w:r>
      <w:r w:rsidRPr="007A4431">
        <w:rPr>
          <w:rFonts w:hint="cs"/>
          <w:rtl/>
        </w:rPr>
        <w:t>كرده‌اند</w:t>
      </w:r>
      <w:r w:rsidR="007A4431">
        <w:rPr>
          <w:rFonts w:hint="cs"/>
          <w:rtl/>
        </w:rPr>
        <w:t>،</w:t>
      </w:r>
      <w:r w:rsidRPr="007A4431">
        <w:rPr>
          <w:rtl/>
        </w:rPr>
        <w:t xml:space="preserve"> </w:t>
      </w:r>
      <w:r w:rsidRPr="007A4431">
        <w:rPr>
          <w:rFonts w:hint="cs"/>
          <w:rtl/>
        </w:rPr>
        <w:t>سياستمدارانش</w:t>
      </w:r>
      <w:r w:rsidRPr="007A4431">
        <w:rPr>
          <w:rtl/>
        </w:rPr>
        <w:t xml:space="preserve"> </w:t>
      </w:r>
      <w:r w:rsidRPr="007A4431">
        <w:rPr>
          <w:rFonts w:hint="cs"/>
          <w:rtl/>
        </w:rPr>
        <w:t>احزاب</w:t>
      </w:r>
      <w:r w:rsidRPr="007A4431">
        <w:rPr>
          <w:rtl/>
        </w:rPr>
        <w:t xml:space="preserve"> </w:t>
      </w:r>
      <w:r w:rsidRPr="007A4431">
        <w:rPr>
          <w:rFonts w:hint="cs"/>
          <w:rtl/>
        </w:rPr>
        <w:t>به</w:t>
      </w:r>
      <w:r w:rsidRPr="007A4431">
        <w:rPr>
          <w:rtl/>
        </w:rPr>
        <w:t xml:space="preserve"> </w:t>
      </w:r>
      <w:r w:rsidRPr="007A4431">
        <w:rPr>
          <w:rFonts w:hint="cs"/>
          <w:rtl/>
        </w:rPr>
        <w:t>وجود</w:t>
      </w:r>
      <w:r w:rsidRPr="007A4431">
        <w:rPr>
          <w:rtl/>
        </w:rPr>
        <w:t xml:space="preserve"> </w:t>
      </w:r>
      <w:r w:rsidRPr="007A4431">
        <w:rPr>
          <w:rFonts w:hint="cs"/>
          <w:rtl/>
        </w:rPr>
        <w:t>آورده‌اند</w:t>
      </w:r>
      <w:r w:rsidR="007A4431">
        <w:rPr>
          <w:rFonts w:hint="cs"/>
          <w:rtl/>
        </w:rPr>
        <w:t>،</w:t>
      </w:r>
      <w:r w:rsidRPr="007A4431">
        <w:rPr>
          <w:rtl/>
        </w:rPr>
        <w:t xml:space="preserve"> </w:t>
      </w:r>
      <w:r w:rsidRPr="007A4431">
        <w:rPr>
          <w:rFonts w:hint="cs"/>
          <w:rtl/>
        </w:rPr>
        <w:t>فلاحت</w:t>
      </w:r>
      <w:r w:rsidRPr="007A4431">
        <w:rPr>
          <w:rtl/>
        </w:rPr>
        <w:t xml:space="preserve"> </w:t>
      </w:r>
      <w:r w:rsidRPr="007A4431">
        <w:rPr>
          <w:rFonts w:hint="cs"/>
          <w:rtl/>
        </w:rPr>
        <w:t>و</w:t>
      </w:r>
      <w:r w:rsidRPr="007A4431">
        <w:rPr>
          <w:rtl/>
        </w:rPr>
        <w:t xml:space="preserve"> </w:t>
      </w:r>
      <w:r w:rsidRPr="007A4431">
        <w:rPr>
          <w:rFonts w:hint="cs"/>
          <w:rtl/>
        </w:rPr>
        <w:t>كشاورزي</w:t>
      </w:r>
      <w:r w:rsidRPr="007A4431">
        <w:rPr>
          <w:rtl/>
        </w:rPr>
        <w:t xml:space="preserve"> </w:t>
      </w:r>
      <w:r w:rsidRPr="007A4431">
        <w:rPr>
          <w:rFonts w:hint="cs"/>
          <w:rtl/>
        </w:rPr>
        <w:t>مكانيزه</w:t>
      </w:r>
      <w:r w:rsidRPr="007A4431">
        <w:rPr>
          <w:rtl/>
        </w:rPr>
        <w:t xml:space="preserve"> </w:t>
      </w:r>
      <w:r w:rsidRPr="007A4431">
        <w:rPr>
          <w:rFonts w:hint="cs"/>
          <w:rtl/>
        </w:rPr>
        <w:t>شده</w:t>
      </w:r>
      <w:r w:rsidRPr="007A4431">
        <w:rPr>
          <w:rtl/>
        </w:rPr>
        <w:t xml:space="preserve"> </w:t>
      </w:r>
      <w:r w:rsidRPr="007A4431">
        <w:rPr>
          <w:rFonts w:hint="cs"/>
          <w:rtl/>
        </w:rPr>
        <w:t>و</w:t>
      </w:r>
      <w:r w:rsidRPr="007A4431">
        <w:rPr>
          <w:rtl/>
        </w:rPr>
        <w:t xml:space="preserve"> </w:t>
      </w:r>
      <w:r w:rsidRPr="007A4431">
        <w:rPr>
          <w:rFonts w:hint="cs"/>
          <w:rtl/>
        </w:rPr>
        <w:t>به</w:t>
      </w:r>
      <w:r w:rsidRPr="007A4431">
        <w:rPr>
          <w:rtl/>
        </w:rPr>
        <w:t xml:space="preserve"> </w:t>
      </w:r>
      <w:r w:rsidRPr="007A4431">
        <w:rPr>
          <w:rFonts w:hint="cs"/>
          <w:rtl/>
        </w:rPr>
        <w:t>صورت</w:t>
      </w:r>
      <w:r w:rsidRPr="007A4431">
        <w:rPr>
          <w:rtl/>
        </w:rPr>
        <w:t xml:space="preserve"> </w:t>
      </w:r>
      <w:r w:rsidRPr="007A4431">
        <w:rPr>
          <w:rFonts w:hint="cs"/>
          <w:rtl/>
        </w:rPr>
        <w:t>شركت‌ها</w:t>
      </w:r>
      <w:r w:rsidRPr="007A4431">
        <w:rPr>
          <w:rtl/>
        </w:rPr>
        <w:t xml:space="preserve"> </w:t>
      </w:r>
      <w:r w:rsidRPr="007A4431">
        <w:rPr>
          <w:rFonts w:hint="cs"/>
          <w:rtl/>
        </w:rPr>
        <w:t>درآمده</w:t>
      </w:r>
      <w:r w:rsidR="007A4431">
        <w:rPr>
          <w:rFonts w:hint="cs"/>
          <w:rtl/>
        </w:rPr>
        <w:t>،</w:t>
      </w:r>
      <w:r w:rsidRPr="007A4431">
        <w:rPr>
          <w:rtl/>
        </w:rPr>
        <w:t xml:space="preserve"> </w:t>
      </w:r>
      <w:r w:rsidRPr="007A4431">
        <w:rPr>
          <w:rFonts w:hint="cs"/>
          <w:rtl/>
        </w:rPr>
        <w:t>در</w:t>
      </w:r>
      <w:r w:rsidRPr="007A4431">
        <w:rPr>
          <w:rtl/>
        </w:rPr>
        <w:t xml:space="preserve"> </w:t>
      </w:r>
      <w:r w:rsidRPr="007A4431">
        <w:rPr>
          <w:rFonts w:hint="cs"/>
          <w:rtl/>
        </w:rPr>
        <w:t>اين</w:t>
      </w:r>
      <w:r w:rsidRPr="007A4431">
        <w:rPr>
          <w:rtl/>
        </w:rPr>
        <w:t xml:space="preserve"> </w:t>
      </w:r>
      <w:r w:rsidRPr="007A4431">
        <w:rPr>
          <w:rFonts w:hint="cs"/>
          <w:rtl/>
        </w:rPr>
        <w:t>دنياي</w:t>
      </w:r>
      <w:r w:rsidRPr="007A4431">
        <w:rPr>
          <w:rtl/>
        </w:rPr>
        <w:t xml:space="preserve"> «</w:t>
      </w:r>
      <w:r w:rsidRPr="007A4431">
        <w:rPr>
          <w:rFonts w:hint="cs"/>
          <w:rtl/>
        </w:rPr>
        <w:t>سازماني</w:t>
      </w:r>
      <w:r w:rsidRPr="007A4431">
        <w:rPr>
          <w:rFonts w:hint="eastAsia"/>
          <w:rtl/>
        </w:rPr>
        <w:t>»</w:t>
      </w:r>
      <w:r w:rsidRPr="007A4431">
        <w:rPr>
          <w:rtl/>
        </w:rPr>
        <w:t xml:space="preserve"> </w:t>
      </w:r>
      <w:r w:rsidRPr="007A4431">
        <w:rPr>
          <w:rFonts w:hint="cs"/>
          <w:rtl/>
        </w:rPr>
        <w:t>اگر</w:t>
      </w:r>
      <w:r w:rsidRPr="007A4431">
        <w:rPr>
          <w:rtl/>
        </w:rPr>
        <w:t xml:space="preserve"> </w:t>
      </w:r>
      <w:r w:rsidRPr="007A4431">
        <w:rPr>
          <w:rFonts w:hint="cs"/>
          <w:rtl/>
        </w:rPr>
        <w:t>ما</w:t>
      </w:r>
      <w:r w:rsidRPr="007A4431">
        <w:rPr>
          <w:rtl/>
        </w:rPr>
        <w:t xml:space="preserve"> </w:t>
      </w:r>
      <w:r w:rsidRPr="007A4431">
        <w:rPr>
          <w:rFonts w:hint="cs"/>
          <w:rtl/>
        </w:rPr>
        <w:t>باز</w:t>
      </w:r>
      <w:r w:rsidRPr="007A4431">
        <w:rPr>
          <w:rtl/>
        </w:rPr>
        <w:t xml:space="preserve"> </w:t>
      </w:r>
      <w:r w:rsidRPr="007A4431">
        <w:rPr>
          <w:rFonts w:hint="cs"/>
          <w:rtl/>
        </w:rPr>
        <w:t>هم</w:t>
      </w:r>
      <w:r w:rsidRPr="007A4431">
        <w:rPr>
          <w:rtl/>
        </w:rPr>
        <w:t xml:space="preserve"> </w:t>
      </w:r>
      <w:r w:rsidRPr="007A4431">
        <w:rPr>
          <w:rFonts w:hint="cs"/>
          <w:rtl/>
        </w:rPr>
        <w:t>بخواهيم</w:t>
      </w:r>
      <w:r w:rsidRPr="007A4431">
        <w:rPr>
          <w:rtl/>
        </w:rPr>
        <w:t xml:space="preserve"> </w:t>
      </w:r>
      <w:r w:rsidRPr="007A4431">
        <w:rPr>
          <w:rFonts w:hint="cs"/>
          <w:rtl/>
        </w:rPr>
        <w:t>تك‌روي</w:t>
      </w:r>
      <w:r w:rsidRPr="007A4431">
        <w:rPr>
          <w:rtl/>
        </w:rPr>
        <w:t xml:space="preserve"> </w:t>
      </w:r>
      <w:r w:rsidRPr="007A4431">
        <w:rPr>
          <w:rFonts w:hint="cs"/>
          <w:rtl/>
        </w:rPr>
        <w:t>كنيم</w:t>
      </w:r>
      <w:r w:rsidRPr="007A4431">
        <w:rPr>
          <w:rtl/>
        </w:rPr>
        <w:t xml:space="preserve"> </w:t>
      </w:r>
      <w:r w:rsidRPr="007A4431">
        <w:rPr>
          <w:rFonts w:hint="cs"/>
          <w:rtl/>
        </w:rPr>
        <w:t>به</w:t>
      </w:r>
      <w:r w:rsidRPr="007A4431">
        <w:rPr>
          <w:rtl/>
        </w:rPr>
        <w:t xml:space="preserve"> </w:t>
      </w:r>
      <w:r w:rsidRPr="007A4431">
        <w:rPr>
          <w:rFonts w:hint="cs"/>
          <w:rtl/>
        </w:rPr>
        <w:t>نظر</w:t>
      </w:r>
      <w:r w:rsidRPr="007A4431">
        <w:rPr>
          <w:rtl/>
        </w:rPr>
        <w:t xml:space="preserve"> </w:t>
      </w:r>
      <w:r w:rsidRPr="007A4431">
        <w:rPr>
          <w:rFonts w:hint="cs"/>
          <w:rtl/>
        </w:rPr>
        <w:t>من</w:t>
      </w:r>
      <w:r w:rsidRPr="007A4431">
        <w:rPr>
          <w:rtl/>
        </w:rPr>
        <w:t xml:space="preserve"> </w:t>
      </w:r>
      <w:r w:rsidRPr="007A4431">
        <w:rPr>
          <w:rFonts w:hint="cs"/>
          <w:rtl/>
        </w:rPr>
        <w:t>نهايت</w:t>
      </w:r>
      <w:r w:rsidRPr="007A4431">
        <w:rPr>
          <w:rtl/>
        </w:rPr>
        <w:t xml:space="preserve"> «</w:t>
      </w:r>
      <w:r w:rsidRPr="007A4431">
        <w:rPr>
          <w:rFonts w:hint="cs"/>
          <w:rtl/>
        </w:rPr>
        <w:t>سادگي</w:t>
      </w:r>
      <w:r w:rsidRPr="007A4431">
        <w:rPr>
          <w:rFonts w:hint="eastAsia"/>
          <w:rtl/>
        </w:rPr>
        <w:t>»</w:t>
      </w:r>
      <w:r w:rsidRPr="007A4431">
        <w:rPr>
          <w:rtl/>
        </w:rPr>
        <w:t xml:space="preserve"> (</w:t>
      </w:r>
      <w:r w:rsidRPr="007A4431">
        <w:rPr>
          <w:rFonts w:hint="cs"/>
          <w:rtl/>
        </w:rPr>
        <w:t>ساده‌لوحي</w:t>
      </w:r>
      <w:r w:rsidRPr="007A4431">
        <w:rPr>
          <w:rtl/>
        </w:rPr>
        <w:t xml:space="preserve">) </w:t>
      </w:r>
      <w:r w:rsidRPr="007A4431">
        <w:rPr>
          <w:rFonts w:hint="cs"/>
          <w:rtl/>
        </w:rPr>
        <w:t>است</w:t>
      </w:r>
      <w:r w:rsidR="007A4431">
        <w:rPr>
          <w:rFonts w:hint="cs"/>
          <w:rtl/>
        </w:rPr>
        <w:t>.</w:t>
      </w:r>
      <w:r w:rsidRPr="007A4431">
        <w:rPr>
          <w:rtl/>
        </w:rPr>
        <w:t xml:space="preserve"> </w:t>
      </w:r>
      <w:r w:rsidRPr="007A4431">
        <w:rPr>
          <w:rFonts w:hint="cs"/>
          <w:rtl/>
        </w:rPr>
        <w:t>ما</w:t>
      </w:r>
      <w:r w:rsidRPr="007A4431">
        <w:rPr>
          <w:rtl/>
        </w:rPr>
        <w:t xml:space="preserve"> </w:t>
      </w:r>
      <w:r w:rsidRPr="007A4431">
        <w:rPr>
          <w:rFonts w:hint="cs"/>
          <w:rtl/>
        </w:rPr>
        <w:t>اگر</w:t>
      </w:r>
      <w:r w:rsidRPr="007A4431">
        <w:rPr>
          <w:rtl/>
        </w:rPr>
        <w:t xml:space="preserve"> </w:t>
      </w:r>
      <w:r>
        <w:rPr>
          <w:rFonts w:hint="cs"/>
          <w:rtl/>
        </w:rPr>
        <w:t>عمل</w:t>
      </w:r>
      <w:r>
        <w:rPr>
          <w:rtl/>
        </w:rPr>
        <w:t xml:space="preserve"> </w:t>
      </w:r>
      <w:r>
        <w:rPr>
          <w:rFonts w:hint="cs"/>
          <w:rtl/>
        </w:rPr>
        <w:t>دست‌جمعي</w:t>
      </w:r>
      <w:r>
        <w:rPr>
          <w:rtl/>
        </w:rPr>
        <w:t xml:space="preserve"> </w:t>
      </w:r>
      <w:r>
        <w:rPr>
          <w:rFonts w:hint="cs"/>
          <w:rtl/>
        </w:rPr>
        <w:t>نداشته</w:t>
      </w:r>
      <w:r>
        <w:rPr>
          <w:rtl/>
        </w:rPr>
        <w:t xml:space="preserve"> </w:t>
      </w:r>
      <w:r>
        <w:rPr>
          <w:rFonts w:hint="cs"/>
          <w:rtl/>
        </w:rPr>
        <w:t>باشيم</w:t>
      </w:r>
      <w:r>
        <w:rPr>
          <w:rtl/>
        </w:rPr>
        <w:t xml:space="preserve"> </w:t>
      </w:r>
      <w:r>
        <w:rPr>
          <w:rFonts w:hint="cs"/>
          <w:rtl/>
        </w:rPr>
        <w:t>كلاهمان</w:t>
      </w:r>
      <w:r>
        <w:rPr>
          <w:rtl/>
        </w:rPr>
        <w:t xml:space="preserve"> </w:t>
      </w:r>
      <w:r>
        <w:rPr>
          <w:rFonts w:hint="cs"/>
          <w:rtl/>
        </w:rPr>
        <w:t>پس</w:t>
      </w:r>
      <w:r>
        <w:rPr>
          <w:rtl/>
        </w:rPr>
        <w:t xml:space="preserve"> </w:t>
      </w:r>
      <w:r>
        <w:rPr>
          <w:rFonts w:hint="cs"/>
          <w:rtl/>
        </w:rPr>
        <w:t>معركه‌ست</w:t>
      </w:r>
      <w:r>
        <w:rPr>
          <w:rtl/>
        </w:rPr>
        <w:t xml:space="preserve"> </w:t>
      </w:r>
      <w:r>
        <w:rPr>
          <w:rFonts w:hint="cs"/>
          <w:rtl/>
        </w:rPr>
        <w:t>كه</w:t>
      </w:r>
      <w:r>
        <w:rPr>
          <w:rtl/>
        </w:rPr>
        <w:t xml:space="preserve"> «</w:t>
      </w:r>
      <w:r>
        <w:rPr>
          <w:rFonts w:hint="cs"/>
          <w:rtl/>
        </w:rPr>
        <w:t>هست</w:t>
      </w:r>
      <w:r>
        <w:rPr>
          <w:rFonts w:hint="eastAsia"/>
          <w:rtl/>
        </w:rPr>
        <w:t>»</w:t>
      </w:r>
      <w:r w:rsidR="007A4431">
        <w:rPr>
          <w:rFonts w:hint="cs"/>
          <w:rtl/>
        </w:rPr>
        <w:t>،</w:t>
      </w:r>
      <w:r>
        <w:rPr>
          <w:rtl/>
        </w:rPr>
        <w:t xml:space="preserve"> </w:t>
      </w:r>
      <w:r>
        <w:rPr>
          <w:rFonts w:hint="cs"/>
          <w:rtl/>
        </w:rPr>
        <w:t>كه</w:t>
      </w:r>
      <w:r>
        <w:rPr>
          <w:rtl/>
        </w:rPr>
        <w:t xml:space="preserve"> «</w:t>
      </w:r>
      <w:r>
        <w:rPr>
          <w:rFonts w:hint="cs"/>
          <w:rtl/>
        </w:rPr>
        <w:t>هست</w:t>
      </w:r>
      <w:r>
        <w:rPr>
          <w:rFonts w:hint="eastAsia"/>
          <w:rtl/>
        </w:rPr>
        <w:t>»</w:t>
      </w:r>
      <w:r>
        <w:rPr>
          <w:rtl/>
        </w:rPr>
        <w:t xml:space="preserve">! </w:t>
      </w:r>
      <w:r>
        <w:rPr>
          <w:rFonts w:hint="cs"/>
          <w:rtl/>
        </w:rPr>
        <w:t>براي</w:t>
      </w:r>
      <w:r>
        <w:rPr>
          <w:rtl/>
        </w:rPr>
        <w:t xml:space="preserve"> </w:t>
      </w:r>
      <w:r>
        <w:rPr>
          <w:rFonts w:hint="cs"/>
          <w:rtl/>
        </w:rPr>
        <w:t>اين‌كه</w:t>
      </w:r>
      <w:r>
        <w:rPr>
          <w:rtl/>
        </w:rPr>
        <w:t xml:space="preserve"> </w:t>
      </w:r>
      <w:r>
        <w:rPr>
          <w:rFonts w:hint="cs"/>
          <w:rtl/>
        </w:rPr>
        <w:t>همه</w:t>
      </w:r>
      <w:r>
        <w:rPr>
          <w:rtl/>
        </w:rPr>
        <w:t xml:space="preserve"> </w:t>
      </w:r>
      <w:r>
        <w:rPr>
          <w:rFonts w:hint="cs"/>
          <w:rtl/>
        </w:rPr>
        <w:t>چيز</w:t>
      </w:r>
      <w:r>
        <w:rPr>
          <w:rtl/>
        </w:rPr>
        <w:t xml:space="preserve"> </w:t>
      </w:r>
      <w:r>
        <w:rPr>
          <w:rFonts w:hint="cs"/>
          <w:rtl/>
        </w:rPr>
        <w:t>منظّم</w:t>
      </w:r>
      <w:r>
        <w:rPr>
          <w:rtl/>
        </w:rPr>
        <w:t xml:space="preserve"> </w:t>
      </w:r>
      <w:r>
        <w:rPr>
          <w:rFonts w:hint="cs"/>
          <w:rtl/>
        </w:rPr>
        <w:t>است</w:t>
      </w:r>
      <w:r w:rsidR="007A4431">
        <w:rPr>
          <w:rFonts w:hint="cs"/>
          <w:rtl/>
        </w:rPr>
        <w:t>.</w:t>
      </w:r>
      <w:r>
        <w:rPr>
          <w:rtl/>
        </w:rPr>
        <w:t xml:space="preserve"> </w:t>
      </w:r>
      <w:r>
        <w:rPr>
          <w:rFonts w:hint="cs"/>
          <w:rtl/>
        </w:rPr>
        <w:t>جامعه</w:t>
      </w:r>
      <w:r>
        <w:rPr>
          <w:rtl/>
        </w:rPr>
        <w:t xml:space="preserve"> </w:t>
      </w:r>
      <w:r>
        <w:rPr>
          <w:rFonts w:hint="cs"/>
          <w:rtl/>
        </w:rPr>
        <w:t>ما</w:t>
      </w:r>
      <w:r>
        <w:rPr>
          <w:rtl/>
        </w:rPr>
        <w:t xml:space="preserve"> </w:t>
      </w:r>
      <w:r>
        <w:rPr>
          <w:rFonts w:hint="cs"/>
          <w:rtl/>
        </w:rPr>
        <w:t>امروز</w:t>
      </w:r>
      <w:r>
        <w:rPr>
          <w:rtl/>
        </w:rPr>
        <w:t xml:space="preserve"> </w:t>
      </w:r>
      <w:r>
        <w:rPr>
          <w:rFonts w:hint="cs"/>
          <w:rtl/>
        </w:rPr>
        <w:t>همه‌چيزش</w:t>
      </w:r>
      <w:r>
        <w:rPr>
          <w:rtl/>
        </w:rPr>
        <w:t xml:space="preserve"> «</w:t>
      </w:r>
      <w:r>
        <w:rPr>
          <w:rFonts w:hint="cs"/>
          <w:rtl/>
        </w:rPr>
        <w:t>سازماني</w:t>
      </w:r>
      <w:r>
        <w:rPr>
          <w:rFonts w:hint="eastAsia"/>
          <w:rtl/>
        </w:rPr>
        <w:t>»</w:t>
      </w:r>
      <w:r>
        <w:rPr>
          <w:rtl/>
        </w:rPr>
        <w:t xml:space="preserve"> </w:t>
      </w:r>
      <w:r>
        <w:rPr>
          <w:rFonts w:hint="cs"/>
          <w:rtl/>
        </w:rPr>
        <w:t>و</w:t>
      </w:r>
      <w:r>
        <w:rPr>
          <w:rtl/>
        </w:rPr>
        <w:t xml:space="preserve"> </w:t>
      </w:r>
      <w:r>
        <w:rPr>
          <w:rFonts w:hint="cs"/>
          <w:rtl/>
        </w:rPr>
        <w:t>منظّم</w:t>
      </w:r>
      <w:r>
        <w:rPr>
          <w:rtl/>
        </w:rPr>
        <w:t xml:space="preserve"> </w:t>
      </w:r>
      <w:r>
        <w:rPr>
          <w:rFonts w:hint="cs"/>
          <w:rtl/>
        </w:rPr>
        <w:t>است</w:t>
      </w:r>
      <w:r w:rsidR="007A4431">
        <w:rPr>
          <w:rFonts w:hint="cs"/>
          <w:rtl/>
        </w:rPr>
        <w:t>.</w:t>
      </w:r>
      <w:r>
        <w:rPr>
          <w:rtl/>
        </w:rPr>
        <w:t xml:space="preserve"> </w:t>
      </w:r>
      <w:r>
        <w:rPr>
          <w:rFonts w:hint="cs"/>
          <w:rtl/>
        </w:rPr>
        <w:t>اگر</w:t>
      </w:r>
      <w:r>
        <w:rPr>
          <w:rtl/>
        </w:rPr>
        <w:t xml:space="preserve"> </w:t>
      </w:r>
      <w:r>
        <w:rPr>
          <w:rFonts w:hint="cs"/>
          <w:rtl/>
        </w:rPr>
        <w:t>ما</w:t>
      </w:r>
      <w:r>
        <w:rPr>
          <w:rtl/>
        </w:rPr>
        <w:t xml:space="preserve"> </w:t>
      </w:r>
      <w:r>
        <w:rPr>
          <w:rFonts w:hint="cs"/>
          <w:rtl/>
        </w:rPr>
        <w:t>بخواهيم</w:t>
      </w:r>
      <w:r>
        <w:rPr>
          <w:rtl/>
        </w:rPr>
        <w:t xml:space="preserve"> </w:t>
      </w:r>
      <w:r>
        <w:rPr>
          <w:rFonts w:hint="cs"/>
          <w:rtl/>
        </w:rPr>
        <w:t>بي‌سازمان</w:t>
      </w:r>
      <w:r>
        <w:rPr>
          <w:rtl/>
        </w:rPr>
        <w:t xml:space="preserve"> </w:t>
      </w:r>
      <w:r>
        <w:rPr>
          <w:rFonts w:hint="cs"/>
          <w:rtl/>
        </w:rPr>
        <w:t>و</w:t>
      </w:r>
      <w:r>
        <w:rPr>
          <w:rtl/>
        </w:rPr>
        <w:t xml:space="preserve"> </w:t>
      </w:r>
      <w:r>
        <w:rPr>
          <w:rFonts w:hint="cs"/>
          <w:rtl/>
        </w:rPr>
        <w:t>بي‌نظم</w:t>
      </w:r>
      <w:r>
        <w:rPr>
          <w:rtl/>
        </w:rPr>
        <w:t xml:space="preserve"> </w:t>
      </w:r>
      <w:r>
        <w:rPr>
          <w:rFonts w:hint="cs"/>
          <w:rtl/>
        </w:rPr>
        <w:t>پيش</w:t>
      </w:r>
      <w:r>
        <w:rPr>
          <w:rtl/>
        </w:rPr>
        <w:t xml:space="preserve"> </w:t>
      </w:r>
      <w:r>
        <w:rPr>
          <w:rFonts w:hint="cs"/>
          <w:rtl/>
        </w:rPr>
        <w:t>برويم</w:t>
      </w:r>
      <w:r>
        <w:rPr>
          <w:rtl/>
        </w:rPr>
        <w:t xml:space="preserve"> </w:t>
      </w:r>
      <w:r>
        <w:rPr>
          <w:rFonts w:hint="cs"/>
          <w:rtl/>
        </w:rPr>
        <w:t>موفق</w:t>
      </w:r>
      <w:r>
        <w:rPr>
          <w:rtl/>
        </w:rPr>
        <w:t xml:space="preserve"> </w:t>
      </w:r>
      <w:r>
        <w:rPr>
          <w:rFonts w:hint="cs"/>
          <w:rtl/>
        </w:rPr>
        <w:t>نمي‌شويم</w:t>
      </w:r>
      <w:r w:rsidR="007A4431">
        <w:rPr>
          <w:rFonts w:hint="cs"/>
          <w:rtl/>
        </w:rPr>
        <w:t>.</w:t>
      </w:r>
      <w:r>
        <w:rPr>
          <w:rtl/>
        </w:rPr>
        <w:t xml:space="preserve"> </w:t>
      </w:r>
      <w:r>
        <w:rPr>
          <w:rFonts w:hint="cs"/>
          <w:rtl/>
        </w:rPr>
        <w:t>اگر</w:t>
      </w:r>
      <w:r>
        <w:rPr>
          <w:rtl/>
        </w:rPr>
        <w:t xml:space="preserve"> </w:t>
      </w:r>
      <w:r>
        <w:rPr>
          <w:rFonts w:hint="cs"/>
          <w:rtl/>
        </w:rPr>
        <w:t>اين</w:t>
      </w:r>
      <w:r>
        <w:rPr>
          <w:rtl/>
        </w:rPr>
        <w:t xml:space="preserve"> </w:t>
      </w:r>
      <w:r>
        <w:rPr>
          <w:rFonts w:hint="cs"/>
          <w:rtl/>
        </w:rPr>
        <w:t>حرف</w:t>
      </w:r>
      <w:r>
        <w:rPr>
          <w:rtl/>
        </w:rPr>
        <w:t xml:space="preserve"> </w:t>
      </w:r>
      <w:r>
        <w:rPr>
          <w:rFonts w:hint="cs"/>
          <w:rtl/>
        </w:rPr>
        <w:t>را</w:t>
      </w:r>
      <w:r>
        <w:rPr>
          <w:rtl/>
        </w:rPr>
        <w:t xml:space="preserve"> </w:t>
      </w:r>
      <w:r>
        <w:rPr>
          <w:rFonts w:hint="cs"/>
          <w:rtl/>
        </w:rPr>
        <w:t>پذيرفتيد</w:t>
      </w:r>
      <w:r>
        <w:rPr>
          <w:rtl/>
        </w:rPr>
        <w:t xml:space="preserve"> </w:t>
      </w:r>
      <w:r>
        <w:rPr>
          <w:rFonts w:hint="cs"/>
          <w:rtl/>
        </w:rPr>
        <w:t>كه</w:t>
      </w:r>
      <w:r>
        <w:rPr>
          <w:rtl/>
        </w:rPr>
        <w:t xml:space="preserve"> </w:t>
      </w:r>
      <w:r>
        <w:rPr>
          <w:rFonts w:hint="cs"/>
          <w:rtl/>
        </w:rPr>
        <w:t>پذيرفتيد</w:t>
      </w:r>
      <w:r w:rsidR="007A4431">
        <w:rPr>
          <w:rFonts w:hint="cs"/>
          <w:rtl/>
        </w:rPr>
        <w:t>،</w:t>
      </w:r>
      <w:r>
        <w:rPr>
          <w:rtl/>
        </w:rPr>
        <w:t xml:space="preserve"> </w:t>
      </w:r>
      <w:r>
        <w:rPr>
          <w:rFonts w:hint="cs"/>
          <w:rtl/>
        </w:rPr>
        <w:t>اگر</w:t>
      </w:r>
      <w:r>
        <w:rPr>
          <w:rtl/>
        </w:rPr>
        <w:t xml:space="preserve"> </w:t>
      </w:r>
      <w:r>
        <w:rPr>
          <w:rFonts w:hint="cs"/>
          <w:rtl/>
        </w:rPr>
        <w:t>نپذيرفتيد</w:t>
      </w:r>
      <w:r>
        <w:rPr>
          <w:rtl/>
        </w:rPr>
        <w:t xml:space="preserve"> </w:t>
      </w:r>
      <w:r>
        <w:rPr>
          <w:rFonts w:hint="cs"/>
          <w:rtl/>
        </w:rPr>
        <w:t>مثل</w:t>
      </w:r>
      <w:r>
        <w:rPr>
          <w:rtl/>
        </w:rPr>
        <w:t xml:space="preserve"> </w:t>
      </w:r>
      <w:r>
        <w:rPr>
          <w:rFonts w:hint="cs"/>
          <w:rtl/>
        </w:rPr>
        <w:t>پنجاه</w:t>
      </w:r>
      <w:r>
        <w:rPr>
          <w:rtl/>
        </w:rPr>
        <w:t xml:space="preserve"> </w:t>
      </w:r>
      <w:r>
        <w:rPr>
          <w:rFonts w:hint="cs"/>
          <w:rtl/>
        </w:rPr>
        <w:t>سال</w:t>
      </w:r>
      <w:r>
        <w:rPr>
          <w:rtl/>
        </w:rPr>
        <w:t xml:space="preserve"> </w:t>
      </w:r>
      <w:r>
        <w:rPr>
          <w:rFonts w:hint="cs"/>
          <w:rtl/>
        </w:rPr>
        <w:t>پيش</w:t>
      </w:r>
      <w:r>
        <w:rPr>
          <w:rtl/>
        </w:rPr>
        <w:t xml:space="preserve"> </w:t>
      </w:r>
      <w:r>
        <w:rPr>
          <w:rFonts w:hint="cs"/>
          <w:rtl/>
        </w:rPr>
        <w:t>كه</w:t>
      </w:r>
      <w:r>
        <w:rPr>
          <w:rtl/>
        </w:rPr>
        <w:t xml:space="preserve"> </w:t>
      </w:r>
      <w:r>
        <w:rPr>
          <w:rFonts w:hint="cs"/>
          <w:rtl/>
        </w:rPr>
        <w:t>تا</w:t>
      </w:r>
      <w:r>
        <w:rPr>
          <w:rtl/>
        </w:rPr>
        <w:t xml:space="preserve"> </w:t>
      </w:r>
      <w:r>
        <w:rPr>
          <w:rFonts w:hint="cs"/>
          <w:rtl/>
        </w:rPr>
        <w:t>حالا</w:t>
      </w:r>
      <w:r>
        <w:rPr>
          <w:rtl/>
        </w:rPr>
        <w:t xml:space="preserve"> </w:t>
      </w:r>
      <w:r>
        <w:rPr>
          <w:rFonts w:hint="cs"/>
          <w:rtl/>
        </w:rPr>
        <w:t>همه‌مان</w:t>
      </w:r>
      <w:r>
        <w:rPr>
          <w:rtl/>
        </w:rPr>
        <w:t xml:space="preserve"> </w:t>
      </w:r>
      <w:r>
        <w:rPr>
          <w:rFonts w:hint="cs"/>
          <w:rtl/>
        </w:rPr>
        <w:t>خُرد</w:t>
      </w:r>
      <w:r>
        <w:rPr>
          <w:rtl/>
        </w:rPr>
        <w:t xml:space="preserve"> </w:t>
      </w:r>
      <w:r>
        <w:rPr>
          <w:rFonts w:hint="cs"/>
          <w:rtl/>
        </w:rPr>
        <w:t>شديم</w:t>
      </w:r>
      <w:r>
        <w:rPr>
          <w:rtl/>
        </w:rPr>
        <w:t xml:space="preserve"> </w:t>
      </w:r>
      <w:r>
        <w:rPr>
          <w:rFonts w:hint="cs"/>
          <w:rtl/>
        </w:rPr>
        <w:t>و</w:t>
      </w:r>
      <w:r>
        <w:rPr>
          <w:rtl/>
        </w:rPr>
        <w:t xml:space="preserve"> </w:t>
      </w:r>
      <w:r>
        <w:rPr>
          <w:rFonts w:hint="cs"/>
          <w:rtl/>
        </w:rPr>
        <w:t>له</w:t>
      </w:r>
      <w:r>
        <w:rPr>
          <w:rtl/>
        </w:rPr>
        <w:t xml:space="preserve"> </w:t>
      </w:r>
      <w:r>
        <w:rPr>
          <w:rFonts w:hint="cs"/>
          <w:rtl/>
        </w:rPr>
        <w:t>شديم</w:t>
      </w:r>
      <w:r>
        <w:rPr>
          <w:rtl/>
        </w:rPr>
        <w:t xml:space="preserve"> </w:t>
      </w:r>
      <w:r>
        <w:rPr>
          <w:rFonts w:hint="cs"/>
          <w:rtl/>
        </w:rPr>
        <w:t>و</w:t>
      </w:r>
      <w:r>
        <w:rPr>
          <w:rtl/>
        </w:rPr>
        <w:t xml:space="preserve"> </w:t>
      </w:r>
      <w:r>
        <w:rPr>
          <w:rFonts w:hint="cs"/>
          <w:rtl/>
        </w:rPr>
        <w:t>قواي‌مان</w:t>
      </w:r>
      <w:r>
        <w:rPr>
          <w:rtl/>
        </w:rPr>
        <w:t xml:space="preserve"> </w:t>
      </w:r>
      <w:r>
        <w:rPr>
          <w:rFonts w:hint="cs"/>
          <w:rtl/>
        </w:rPr>
        <w:t>تلف</w:t>
      </w:r>
      <w:r>
        <w:rPr>
          <w:rtl/>
        </w:rPr>
        <w:t xml:space="preserve"> </w:t>
      </w:r>
      <w:r>
        <w:rPr>
          <w:rFonts w:hint="cs"/>
          <w:rtl/>
        </w:rPr>
        <w:t>شده</w:t>
      </w:r>
      <w:r>
        <w:rPr>
          <w:rtl/>
        </w:rPr>
        <w:t xml:space="preserve"> </w:t>
      </w:r>
      <w:r>
        <w:rPr>
          <w:rFonts w:hint="cs"/>
          <w:rtl/>
        </w:rPr>
        <w:t>و</w:t>
      </w:r>
      <w:r>
        <w:rPr>
          <w:rtl/>
        </w:rPr>
        <w:t xml:space="preserve"> </w:t>
      </w:r>
      <w:r>
        <w:rPr>
          <w:rFonts w:hint="cs"/>
          <w:rtl/>
        </w:rPr>
        <w:t>هر</w:t>
      </w:r>
      <w:r>
        <w:rPr>
          <w:rtl/>
        </w:rPr>
        <w:t xml:space="preserve"> </w:t>
      </w:r>
      <w:r>
        <w:rPr>
          <w:rFonts w:hint="cs"/>
          <w:rtl/>
        </w:rPr>
        <w:t>كس</w:t>
      </w:r>
      <w:r>
        <w:rPr>
          <w:rtl/>
        </w:rPr>
        <w:t xml:space="preserve"> </w:t>
      </w:r>
      <w:r>
        <w:rPr>
          <w:rFonts w:hint="cs"/>
          <w:rtl/>
        </w:rPr>
        <w:t>به</w:t>
      </w:r>
      <w:r>
        <w:rPr>
          <w:rtl/>
        </w:rPr>
        <w:t xml:space="preserve"> </w:t>
      </w:r>
      <w:r>
        <w:rPr>
          <w:rFonts w:hint="cs"/>
          <w:rtl/>
        </w:rPr>
        <w:t>راه</w:t>
      </w:r>
      <w:r>
        <w:rPr>
          <w:rtl/>
        </w:rPr>
        <w:t xml:space="preserve"> </w:t>
      </w:r>
      <w:r>
        <w:rPr>
          <w:rFonts w:hint="cs"/>
          <w:rtl/>
        </w:rPr>
        <w:t>خودش</w:t>
      </w:r>
      <w:r>
        <w:rPr>
          <w:rtl/>
        </w:rPr>
        <w:t xml:space="preserve"> </w:t>
      </w:r>
      <w:r>
        <w:rPr>
          <w:rFonts w:hint="cs"/>
          <w:rtl/>
        </w:rPr>
        <w:t>رفته</w:t>
      </w:r>
      <w:r>
        <w:rPr>
          <w:rtl/>
        </w:rPr>
        <w:t xml:space="preserve"> </w:t>
      </w:r>
      <w:r>
        <w:rPr>
          <w:rFonts w:hint="cs"/>
          <w:rtl/>
        </w:rPr>
        <w:t>و</w:t>
      </w:r>
      <w:r>
        <w:rPr>
          <w:rtl/>
        </w:rPr>
        <w:t xml:space="preserve"> </w:t>
      </w:r>
      <w:r>
        <w:rPr>
          <w:rFonts w:hint="cs"/>
          <w:rtl/>
        </w:rPr>
        <w:t>هر</w:t>
      </w:r>
      <w:r>
        <w:rPr>
          <w:rtl/>
        </w:rPr>
        <w:t xml:space="preserve"> </w:t>
      </w:r>
      <w:r>
        <w:rPr>
          <w:rFonts w:hint="cs"/>
          <w:rtl/>
        </w:rPr>
        <w:t>كس</w:t>
      </w:r>
      <w:r>
        <w:rPr>
          <w:rtl/>
        </w:rPr>
        <w:t xml:space="preserve"> </w:t>
      </w:r>
      <w:r>
        <w:rPr>
          <w:rFonts w:hint="cs"/>
          <w:rtl/>
        </w:rPr>
        <w:t>با</w:t>
      </w:r>
      <w:r>
        <w:rPr>
          <w:rtl/>
        </w:rPr>
        <w:t xml:space="preserve"> </w:t>
      </w:r>
      <w:r>
        <w:rPr>
          <w:rFonts w:hint="cs"/>
          <w:rtl/>
        </w:rPr>
        <w:t>ديگري</w:t>
      </w:r>
      <w:r>
        <w:rPr>
          <w:rtl/>
        </w:rPr>
        <w:t xml:space="preserve"> </w:t>
      </w:r>
      <w:r>
        <w:rPr>
          <w:rFonts w:hint="cs"/>
          <w:rtl/>
        </w:rPr>
        <w:t>تضارب</w:t>
      </w:r>
      <w:r>
        <w:rPr>
          <w:rtl/>
        </w:rPr>
        <w:t xml:space="preserve"> </w:t>
      </w:r>
      <w:r>
        <w:rPr>
          <w:rFonts w:hint="cs"/>
          <w:rtl/>
        </w:rPr>
        <w:t>و</w:t>
      </w:r>
      <w:r>
        <w:rPr>
          <w:rtl/>
        </w:rPr>
        <w:t xml:space="preserve"> </w:t>
      </w:r>
      <w:r>
        <w:rPr>
          <w:rFonts w:hint="cs"/>
          <w:rtl/>
        </w:rPr>
        <w:t>تزاحم</w:t>
      </w:r>
      <w:r>
        <w:rPr>
          <w:rtl/>
        </w:rPr>
        <w:t xml:space="preserve"> </w:t>
      </w:r>
      <w:r>
        <w:rPr>
          <w:rFonts w:hint="cs"/>
          <w:rtl/>
        </w:rPr>
        <w:t>داشته</w:t>
      </w:r>
      <w:r>
        <w:rPr>
          <w:rtl/>
        </w:rPr>
        <w:t xml:space="preserve"> </w:t>
      </w:r>
      <w:r>
        <w:rPr>
          <w:rFonts w:hint="cs"/>
          <w:rtl/>
        </w:rPr>
        <w:t>و</w:t>
      </w:r>
      <w:r>
        <w:rPr>
          <w:rtl/>
        </w:rPr>
        <w:t xml:space="preserve"> </w:t>
      </w:r>
      <w:r>
        <w:rPr>
          <w:rFonts w:hint="cs"/>
          <w:rtl/>
        </w:rPr>
        <w:t>مشكلاتي</w:t>
      </w:r>
      <w:r>
        <w:rPr>
          <w:rtl/>
        </w:rPr>
        <w:t xml:space="preserve"> </w:t>
      </w:r>
      <w:r>
        <w:rPr>
          <w:rFonts w:hint="cs"/>
          <w:rtl/>
        </w:rPr>
        <w:t>براي‌مان</w:t>
      </w:r>
      <w:r>
        <w:rPr>
          <w:rtl/>
        </w:rPr>
        <w:t xml:space="preserve"> </w:t>
      </w:r>
      <w:r>
        <w:rPr>
          <w:rFonts w:hint="cs"/>
          <w:rtl/>
        </w:rPr>
        <w:t>پيش</w:t>
      </w:r>
      <w:r>
        <w:rPr>
          <w:rtl/>
        </w:rPr>
        <w:t xml:space="preserve"> </w:t>
      </w:r>
      <w:r>
        <w:rPr>
          <w:rFonts w:hint="cs"/>
          <w:rtl/>
        </w:rPr>
        <w:t>آمده</w:t>
      </w:r>
      <w:r>
        <w:rPr>
          <w:rtl/>
        </w:rPr>
        <w:t xml:space="preserve"> </w:t>
      </w:r>
      <w:r>
        <w:rPr>
          <w:rFonts w:hint="cs"/>
          <w:rtl/>
        </w:rPr>
        <w:t>و</w:t>
      </w:r>
      <w:r>
        <w:rPr>
          <w:rtl/>
        </w:rPr>
        <w:t xml:space="preserve"> </w:t>
      </w:r>
      <w:r>
        <w:rPr>
          <w:rFonts w:hint="cs"/>
          <w:rtl/>
        </w:rPr>
        <w:t>ديگران</w:t>
      </w:r>
      <w:r>
        <w:rPr>
          <w:rtl/>
        </w:rPr>
        <w:t xml:space="preserve"> </w:t>
      </w:r>
      <w:r>
        <w:rPr>
          <w:rFonts w:hint="cs"/>
          <w:rtl/>
        </w:rPr>
        <w:t>هزاران</w:t>
      </w:r>
      <w:r>
        <w:rPr>
          <w:rtl/>
        </w:rPr>
        <w:t xml:space="preserve"> </w:t>
      </w:r>
      <w:r>
        <w:rPr>
          <w:rFonts w:hint="cs"/>
          <w:rtl/>
        </w:rPr>
        <w:t>فرسنگ</w:t>
      </w:r>
      <w:r>
        <w:rPr>
          <w:rtl/>
        </w:rPr>
        <w:t xml:space="preserve"> </w:t>
      </w:r>
      <w:r>
        <w:rPr>
          <w:rFonts w:hint="cs"/>
          <w:rtl/>
        </w:rPr>
        <w:t>از</w:t>
      </w:r>
      <w:r>
        <w:rPr>
          <w:rtl/>
        </w:rPr>
        <w:t xml:space="preserve"> </w:t>
      </w:r>
      <w:r>
        <w:rPr>
          <w:rFonts w:hint="cs"/>
          <w:rtl/>
        </w:rPr>
        <w:t>ما</w:t>
      </w:r>
      <w:r>
        <w:rPr>
          <w:rtl/>
        </w:rPr>
        <w:t xml:space="preserve"> </w:t>
      </w:r>
      <w:r>
        <w:rPr>
          <w:rFonts w:hint="cs"/>
          <w:rtl/>
        </w:rPr>
        <w:t>پيش</w:t>
      </w:r>
      <w:r>
        <w:rPr>
          <w:rtl/>
        </w:rPr>
        <w:t xml:space="preserve"> </w:t>
      </w:r>
      <w:r>
        <w:rPr>
          <w:rFonts w:hint="cs"/>
          <w:rtl/>
        </w:rPr>
        <w:t>افتاده‌اند</w:t>
      </w:r>
      <w:r>
        <w:rPr>
          <w:rtl/>
        </w:rPr>
        <w:t xml:space="preserve"> </w:t>
      </w:r>
      <w:r>
        <w:rPr>
          <w:rFonts w:hint="cs"/>
          <w:rtl/>
        </w:rPr>
        <w:t>و</w:t>
      </w:r>
      <w:r>
        <w:rPr>
          <w:rtl/>
        </w:rPr>
        <w:t xml:space="preserve"> </w:t>
      </w:r>
      <w:r>
        <w:rPr>
          <w:rFonts w:hint="cs"/>
          <w:rtl/>
        </w:rPr>
        <w:t>رفته‌اند</w:t>
      </w:r>
      <w:r w:rsidR="007A4431">
        <w:rPr>
          <w:rFonts w:hint="cs"/>
          <w:rtl/>
        </w:rPr>
        <w:t>،</w:t>
      </w:r>
      <w:r>
        <w:rPr>
          <w:rtl/>
        </w:rPr>
        <w:t xml:space="preserve"> </w:t>
      </w:r>
      <w:r>
        <w:rPr>
          <w:rFonts w:hint="cs"/>
          <w:rtl/>
        </w:rPr>
        <w:t>ما</w:t>
      </w:r>
      <w:r>
        <w:rPr>
          <w:rtl/>
        </w:rPr>
        <w:t xml:space="preserve"> </w:t>
      </w:r>
      <w:r>
        <w:rPr>
          <w:rFonts w:hint="cs"/>
          <w:rtl/>
        </w:rPr>
        <w:t>همين‌جا</w:t>
      </w:r>
      <w:r>
        <w:rPr>
          <w:rtl/>
        </w:rPr>
        <w:t xml:space="preserve"> </w:t>
      </w:r>
      <w:r>
        <w:rPr>
          <w:rFonts w:hint="cs"/>
          <w:rtl/>
        </w:rPr>
        <w:t>هستيم</w:t>
      </w:r>
      <w:r w:rsidR="007A4431">
        <w:rPr>
          <w:rFonts w:hint="cs"/>
          <w:rtl/>
        </w:rPr>
        <w:t>،</w:t>
      </w:r>
      <w:r>
        <w:rPr>
          <w:rtl/>
        </w:rPr>
        <w:t xml:space="preserve"> </w:t>
      </w:r>
      <w:r>
        <w:rPr>
          <w:rFonts w:hint="cs"/>
          <w:rtl/>
        </w:rPr>
        <w:t>باز</w:t>
      </w:r>
      <w:r>
        <w:rPr>
          <w:rtl/>
        </w:rPr>
        <w:t xml:space="preserve"> </w:t>
      </w:r>
      <w:r>
        <w:rPr>
          <w:rFonts w:hint="cs"/>
          <w:rtl/>
        </w:rPr>
        <w:t>هم</w:t>
      </w:r>
      <w:r>
        <w:rPr>
          <w:rtl/>
        </w:rPr>
        <w:t xml:space="preserve"> </w:t>
      </w:r>
      <w:r>
        <w:rPr>
          <w:rFonts w:hint="cs"/>
          <w:rtl/>
        </w:rPr>
        <w:t>مي‌مانيم</w:t>
      </w:r>
      <w:r w:rsidR="007A4431">
        <w:rPr>
          <w:rFonts w:hint="cs"/>
          <w:rtl/>
        </w:rPr>
        <w:t>.</w:t>
      </w:r>
      <w:r>
        <w:rPr>
          <w:rtl/>
        </w:rPr>
        <w:t xml:space="preserve"> </w:t>
      </w:r>
      <w:r>
        <w:rPr>
          <w:rFonts w:hint="cs"/>
          <w:rtl/>
        </w:rPr>
        <w:t>ميل</w:t>
      </w:r>
      <w:r>
        <w:rPr>
          <w:rtl/>
        </w:rPr>
        <w:t xml:space="preserve"> </w:t>
      </w:r>
      <w:r>
        <w:rPr>
          <w:rFonts w:hint="cs"/>
          <w:rtl/>
        </w:rPr>
        <w:t>خودتان</w:t>
      </w:r>
      <w:r>
        <w:rPr>
          <w:rtl/>
        </w:rPr>
        <w:t xml:space="preserve"> </w:t>
      </w:r>
      <w:r>
        <w:rPr>
          <w:rFonts w:hint="cs"/>
          <w:rtl/>
        </w:rPr>
        <w:t>است</w:t>
      </w:r>
      <w:r w:rsidR="007A4431">
        <w:rPr>
          <w:rFonts w:hint="cs"/>
          <w:rtl/>
        </w:rPr>
        <w:t>؛</w:t>
      </w:r>
      <w:r>
        <w:rPr>
          <w:rtl/>
        </w:rPr>
        <w:t xml:space="preserve"> </w:t>
      </w:r>
      <w:r>
        <w:rPr>
          <w:rFonts w:hint="cs"/>
          <w:rtl/>
        </w:rPr>
        <w:t>مي‌خواهيد</w:t>
      </w:r>
      <w:r>
        <w:rPr>
          <w:rtl/>
        </w:rPr>
        <w:t xml:space="preserve"> </w:t>
      </w:r>
      <w:r>
        <w:rPr>
          <w:rFonts w:hint="cs"/>
          <w:rtl/>
        </w:rPr>
        <w:t>بپذيريد</w:t>
      </w:r>
      <w:r w:rsidR="007A4431">
        <w:rPr>
          <w:rFonts w:hint="cs"/>
          <w:rtl/>
        </w:rPr>
        <w:t>،</w:t>
      </w:r>
      <w:r>
        <w:rPr>
          <w:rtl/>
        </w:rPr>
        <w:t xml:space="preserve"> </w:t>
      </w:r>
      <w:r>
        <w:rPr>
          <w:rFonts w:hint="cs"/>
          <w:rtl/>
        </w:rPr>
        <w:t>مي‌خواهيد</w:t>
      </w:r>
      <w:r>
        <w:rPr>
          <w:rtl/>
        </w:rPr>
        <w:t xml:space="preserve"> </w:t>
      </w:r>
      <w:r>
        <w:rPr>
          <w:rFonts w:hint="cs"/>
          <w:rtl/>
        </w:rPr>
        <w:t>هم</w:t>
      </w:r>
      <w:r>
        <w:rPr>
          <w:rtl/>
        </w:rPr>
        <w:t xml:space="preserve"> </w:t>
      </w:r>
      <w:r>
        <w:rPr>
          <w:rFonts w:hint="cs"/>
          <w:rtl/>
        </w:rPr>
        <w:t>نپذيريد</w:t>
      </w:r>
      <w:r>
        <w:rPr>
          <w:rtl/>
        </w:rPr>
        <w:t>!</w:t>
      </w:r>
      <w:r>
        <w:rPr>
          <w:rFonts w:hint="cs"/>
          <w:rtl/>
        </w:rPr>
        <w:t>»</w:t>
      </w:r>
      <w:r w:rsidR="00C57DBA">
        <w:rPr>
          <w:rStyle w:val="FootnoteReference"/>
          <w:rtl/>
        </w:rPr>
        <w:footnoteReference w:id="1"/>
      </w:r>
    </w:p>
    <w:p w:rsidR="007A4431" w:rsidRDefault="002467E9" w:rsidP="004F47FF">
      <w:pPr>
        <w:rPr>
          <w:rtl/>
        </w:rPr>
      </w:pPr>
      <w:r>
        <w:rPr>
          <w:rFonts w:hint="cs"/>
          <w:rtl/>
        </w:rPr>
        <w:t>نقل اين كلام، نياز به هر اضافه‌اي را برطرف مي‌نمايد، در توصيف مسأله تبليغ و ضرو</w:t>
      </w:r>
      <w:r w:rsidR="00B16427">
        <w:rPr>
          <w:rFonts w:hint="cs"/>
          <w:rtl/>
        </w:rPr>
        <w:t>ر</w:t>
      </w:r>
      <w:r>
        <w:rPr>
          <w:rFonts w:hint="cs"/>
          <w:rtl/>
        </w:rPr>
        <w:t>ت‌هاي سازماندهي و نظام‌بخشي آن.</w:t>
      </w:r>
    </w:p>
    <w:p w:rsidR="002467E9" w:rsidRDefault="002467E9" w:rsidP="004F47FF">
      <w:pPr>
        <w:rPr>
          <w:rtl/>
        </w:rPr>
      </w:pPr>
      <w:r>
        <w:rPr>
          <w:rFonts w:hint="cs"/>
          <w:rtl/>
        </w:rPr>
        <w:t>تا كنون تلاش‌هايي براي ايجاد هماهنگي و يكپارچگي و نظم‌بخشي تبليغ از سوي سازمان‌هاي مختلف انجام پذيرفته است، امّا ما در اين طرح قصد داريم از طريق توليد بسته‌هايي آموزشي و تبليغي، محتوايي را فراهم نماييم كه فعاليت تبليغي مبلّغان را در سمت و سويي هماهنگ، جهت دهد.</w:t>
      </w:r>
    </w:p>
    <w:p w:rsidR="00784C03" w:rsidRDefault="00784C03" w:rsidP="004F47FF">
      <w:pPr>
        <w:rPr>
          <w:rtl/>
        </w:rPr>
      </w:pPr>
      <w:r>
        <w:rPr>
          <w:rFonts w:hint="cs"/>
          <w:rtl/>
        </w:rPr>
        <w:t>توليد چنين بسته‌اي تضمين مي‌نمايد كه:</w:t>
      </w:r>
    </w:p>
    <w:p w:rsidR="00784C03" w:rsidRDefault="00784C03" w:rsidP="00784C03">
      <w:pPr>
        <w:pStyle w:val="ListParagraph"/>
        <w:numPr>
          <w:ilvl w:val="0"/>
          <w:numId w:val="28"/>
        </w:numPr>
      </w:pPr>
      <w:r>
        <w:rPr>
          <w:rFonts w:hint="cs"/>
          <w:rtl/>
        </w:rPr>
        <w:t>مبلغان پاسخ‌هاي متفاوت و متناقض به مسائل يكسان نمي‌دهند و مردم را سردرگم نمي‌نمايند.</w:t>
      </w:r>
    </w:p>
    <w:p w:rsidR="00784C03" w:rsidRDefault="00784C03" w:rsidP="00784C03">
      <w:pPr>
        <w:pStyle w:val="ListParagraph"/>
        <w:numPr>
          <w:ilvl w:val="0"/>
          <w:numId w:val="28"/>
        </w:numPr>
      </w:pPr>
      <w:r>
        <w:rPr>
          <w:rFonts w:hint="cs"/>
          <w:rtl/>
        </w:rPr>
        <w:t>در موضوعاتي كه خارج از تخصص حوزوي‌ست، ولي نياز مردم، مي‌توانند هدايتگري انجام دهند.</w:t>
      </w:r>
    </w:p>
    <w:p w:rsidR="00784C03" w:rsidRDefault="00784C03" w:rsidP="00784C03">
      <w:pPr>
        <w:pStyle w:val="ListParagraph"/>
        <w:numPr>
          <w:ilvl w:val="0"/>
          <w:numId w:val="28"/>
        </w:numPr>
      </w:pPr>
      <w:r>
        <w:rPr>
          <w:rFonts w:hint="cs"/>
          <w:rtl/>
        </w:rPr>
        <w:t>تجربه انباشته مبلغان، از طريق محتواي مذكور، تأثير كلام هر تازه مبلّغي را افزون مي‌كند.</w:t>
      </w:r>
    </w:p>
    <w:p w:rsidR="00784C03" w:rsidRDefault="00784C03" w:rsidP="00784C03">
      <w:pPr>
        <w:pStyle w:val="ListParagraph"/>
        <w:numPr>
          <w:ilvl w:val="0"/>
          <w:numId w:val="28"/>
        </w:numPr>
      </w:pPr>
      <w:r>
        <w:rPr>
          <w:rFonts w:hint="cs"/>
          <w:rtl/>
        </w:rPr>
        <w:lastRenderedPageBreak/>
        <w:t>استفاده از ابزارهاي نوين تبليغي و فن‏آوري‌هاي روز در فعاليت مبلغان رواج مي‌يابد.</w:t>
      </w:r>
    </w:p>
    <w:p w:rsidR="00784C03" w:rsidRDefault="00784C03" w:rsidP="00C76E8E">
      <w:pPr>
        <w:pStyle w:val="ListParagraph"/>
        <w:numPr>
          <w:ilvl w:val="0"/>
          <w:numId w:val="28"/>
        </w:numPr>
        <w:rPr>
          <w:rtl/>
        </w:rPr>
      </w:pPr>
      <w:r>
        <w:rPr>
          <w:rFonts w:hint="cs"/>
          <w:rtl/>
        </w:rPr>
        <w:t>اعتماد كارفرمايان و دعوت‌كنندگان به مبلغين</w:t>
      </w:r>
      <w:r w:rsidR="00C76E8E">
        <w:rPr>
          <w:rFonts w:hint="cs"/>
          <w:rtl/>
        </w:rPr>
        <w:t xml:space="preserve"> را</w:t>
      </w:r>
      <w:r>
        <w:rPr>
          <w:rFonts w:hint="cs"/>
          <w:rtl/>
        </w:rPr>
        <w:t xml:space="preserve"> افزايش </w:t>
      </w:r>
      <w:r w:rsidR="00C76E8E">
        <w:rPr>
          <w:rFonts w:hint="cs"/>
          <w:rtl/>
        </w:rPr>
        <w:t>داده</w:t>
      </w:r>
      <w:r>
        <w:rPr>
          <w:rFonts w:hint="cs"/>
          <w:rtl/>
        </w:rPr>
        <w:t>، روند انتخاب مبلّغ را آسان مي‌نمايد.</w:t>
      </w:r>
    </w:p>
    <w:p w:rsidR="004F47FF" w:rsidRDefault="004F47FF" w:rsidP="004F47FF">
      <w:pPr>
        <w:pStyle w:val="Heading1"/>
        <w:rPr>
          <w:rtl/>
        </w:rPr>
      </w:pPr>
      <w:r>
        <w:rPr>
          <w:rFonts w:hint="cs"/>
          <w:rtl/>
        </w:rPr>
        <w:t>شيوه دستيابي</w:t>
      </w:r>
    </w:p>
    <w:p w:rsidR="004F47FF" w:rsidRDefault="0055337E" w:rsidP="004F47FF">
      <w:pPr>
        <w:rPr>
          <w:rtl/>
        </w:rPr>
      </w:pPr>
      <w:r>
        <w:rPr>
          <w:rFonts w:hint="cs"/>
          <w:rtl/>
        </w:rPr>
        <w:t>توليد يك بسته تبليغي، مجموعه داده‌ها و محتوايي كه به كار مبلّغ بيايد و او را در يك موضوع خاصّ خبره كند، كار چندان دشواري نيست؛ اندكي تحقيق و پژوهش مي‌خواهد و تتبّع در منابع علمي و كتب اصلي.</w:t>
      </w:r>
    </w:p>
    <w:p w:rsidR="0055337E" w:rsidRDefault="0055337E" w:rsidP="004F47FF">
      <w:pPr>
        <w:rPr>
          <w:rtl/>
        </w:rPr>
      </w:pPr>
      <w:r>
        <w:rPr>
          <w:rFonts w:hint="cs"/>
          <w:rtl/>
        </w:rPr>
        <w:t>امّا وقتي سخن از «نظام بسته‌هاي تبليغي»‌ مي‌شود، معناي آن چيزي فراتر از توليد يك يا چند بسته تبليغي‌ست، اين‌جا بحث از «اولويت‌بندي موضوعات» و «جهت‌دهي كلان محتواهاي تبليغي»ست.</w:t>
      </w:r>
    </w:p>
    <w:p w:rsidR="0055337E" w:rsidRDefault="0055337E" w:rsidP="0055337E">
      <w:pPr>
        <w:rPr>
          <w:rtl/>
        </w:rPr>
      </w:pPr>
      <w:r>
        <w:rPr>
          <w:rFonts w:hint="cs"/>
          <w:rtl/>
        </w:rPr>
        <w:t>ما قصد نداريم مانند نمونه‌هاي مشابه، چند موضوع را برگزينيم و اطلاعاتي متنوّع را در قالب‌هايي متنوّع، مانند: شعر و قصه و حكايت و حديث و روايت، با ادبياتي روان و زيبا، متناسب با شأن و فهم مخاطب و سليقه او بريزيم و منتشر ساخته، در اختيار طلاّب قرار دهيم و تمام. اين به ما مجموعه‌اي از كتاب و صوت و فيلم مي‌دهد، امّا يك «نظام يكپارچه محتوايي» نمي‌دهد، «جهت» نمي‌دهد.</w:t>
      </w:r>
    </w:p>
    <w:p w:rsidR="00B56F8B" w:rsidRDefault="00B56F8B" w:rsidP="0055337E">
      <w:pPr>
        <w:rPr>
          <w:rtl/>
        </w:rPr>
      </w:pPr>
      <w:r>
        <w:rPr>
          <w:rFonts w:hint="cs"/>
          <w:rtl/>
        </w:rPr>
        <w:t>تنها يك نگاه كلان به ما مدد مي‌رساند، رويكردي كه چنين مسيري را ترسيم مي‌نمايد:</w:t>
      </w:r>
    </w:p>
    <w:p w:rsidR="00B56F8B" w:rsidRDefault="00B56F8B" w:rsidP="00B56F8B">
      <w:pPr>
        <w:pStyle w:val="ListParagraph"/>
        <w:numPr>
          <w:ilvl w:val="0"/>
          <w:numId w:val="29"/>
        </w:numPr>
      </w:pPr>
      <w:r>
        <w:rPr>
          <w:rFonts w:hint="cs"/>
          <w:rtl/>
        </w:rPr>
        <w:t>شناسايي مسائل مبتلي‌به جامعه</w:t>
      </w:r>
    </w:p>
    <w:p w:rsidR="00B56F8B" w:rsidRDefault="00B56F8B" w:rsidP="00B56F8B">
      <w:pPr>
        <w:pStyle w:val="ListParagraph"/>
        <w:numPr>
          <w:ilvl w:val="0"/>
          <w:numId w:val="29"/>
        </w:numPr>
      </w:pPr>
      <w:r>
        <w:rPr>
          <w:rFonts w:hint="cs"/>
          <w:rtl/>
        </w:rPr>
        <w:t>گستره‌شناسي مسأله و تشخيص ميزان ابتلا</w:t>
      </w:r>
    </w:p>
    <w:p w:rsidR="00B56F8B" w:rsidRDefault="00B56F8B" w:rsidP="00B56F8B">
      <w:pPr>
        <w:pStyle w:val="ListParagraph"/>
        <w:numPr>
          <w:ilvl w:val="0"/>
          <w:numId w:val="29"/>
        </w:numPr>
      </w:pPr>
      <w:r>
        <w:rPr>
          <w:rFonts w:hint="cs"/>
          <w:rtl/>
        </w:rPr>
        <w:t>بررسي اهميت مسأله و عمق تأثير آن در دين‌داري جامعه</w:t>
      </w:r>
    </w:p>
    <w:p w:rsidR="00B56F8B" w:rsidRDefault="00B56F8B" w:rsidP="00B56F8B">
      <w:pPr>
        <w:pStyle w:val="ListParagraph"/>
        <w:numPr>
          <w:ilvl w:val="0"/>
          <w:numId w:val="29"/>
        </w:numPr>
      </w:pPr>
      <w:r>
        <w:rPr>
          <w:rFonts w:hint="cs"/>
          <w:rtl/>
        </w:rPr>
        <w:t>اولويت‌بندي مسائل بر اساس گستره و اهميت</w:t>
      </w:r>
    </w:p>
    <w:p w:rsidR="00B56F8B" w:rsidRDefault="00B56F8B" w:rsidP="00B56F8B">
      <w:pPr>
        <w:pStyle w:val="ListParagraph"/>
        <w:numPr>
          <w:ilvl w:val="0"/>
          <w:numId w:val="29"/>
        </w:numPr>
      </w:pPr>
      <w:r>
        <w:rPr>
          <w:rFonts w:hint="cs"/>
          <w:rtl/>
        </w:rPr>
        <w:t>بررسي توان محتواسازي نهادهاي فرهنگي؛ اين‌كه به چه پرسش‌هايي مي‌توانيم پاسخ دهيم</w:t>
      </w:r>
    </w:p>
    <w:p w:rsidR="00B56F8B" w:rsidRDefault="00B56F8B" w:rsidP="00B56F8B">
      <w:pPr>
        <w:pStyle w:val="ListParagraph"/>
        <w:numPr>
          <w:ilvl w:val="0"/>
          <w:numId w:val="29"/>
        </w:numPr>
      </w:pPr>
      <w:r>
        <w:rPr>
          <w:rFonts w:hint="cs"/>
          <w:rtl/>
        </w:rPr>
        <w:t>گزينش مسائل داراي اولويت و قابل پاسخگويي</w:t>
      </w:r>
    </w:p>
    <w:p w:rsidR="00B56F8B" w:rsidRDefault="00B56F8B" w:rsidP="00B56F8B">
      <w:pPr>
        <w:pStyle w:val="ListParagraph"/>
        <w:numPr>
          <w:ilvl w:val="0"/>
          <w:numId w:val="29"/>
        </w:numPr>
      </w:pPr>
      <w:r>
        <w:rPr>
          <w:rFonts w:hint="cs"/>
          <w:rtl/>
        </w:rPr>
        <w:t>پيش‌بيني ميزان رشد ديني جامعه در صورت حل مسائل گزينش‌شده</w:t>
      </w:r>
    </w:p>
    <w:p w:rsidR="00B56F8B" w:rsidRDefault="00B56F8B" w:rsidP="00B56F8B">
      <w:pPr>
        <w:pStyle w:val="ListParagraph"/>
        <w:numPr>
          <w:ilvl w:val="0"/>
          <w:numId w:val="29"/>
        </w:numPr>
      </w:pPr>
      <w:r>
        <w:rPr>
          <w:rFonts w:hint="cs"/>
          <w:rtl/>
        </w:rPr>
        <w:t>طراحي بسته با توجه به منطقه آسيب‌ديده و مناطق در معرض آسيب</w:t>
      </w:r>
    </w:p>
    <w:p w:rsidR="0033454D" w:rsidRPr="0033454D" w:rsidRDefault="0033454D" w:rsidP="0033454D">
      <w:pPr>
        <w:rPr>
          <w:sz w:val="14"/>
          <w:szCs w:val="20"/>
        </w:rPr>
      </w:pPr>
    </w:p>
    <w:p w:rsidR="00B56F8B" w:rsidRDefault="00C57DBA" w:rsidP="00B56F8B">
      <w:pPr>
        <w:ind w:firstLine="0"/>
        <w:jc w:val="center"/>
        <w:rPr>
          <w:rtl/>
        </w:rPr>
      </w:pPr>
      <w:r>
        <w:rPr>
          <w:noProof/>
          <w:rtl/>
        </w:rPr>
        <mc:AlternateContent>
          <mc:Choice Requires="wpc">
            <w:drawing>
              <wp:inline distT="0" distB="0" distL="0" distR="0">
                <wp:extent cx="5657850" cy="3124200"/>
                <wp:effectExtent l="0" t="0" r="1905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Oval 5"/>
                        <wps:cNvSpPr/>
                        <wps:spPr>
                          <a:xfrm>
                            <a:off x="4162426" y="76200"/>
                            <a:ext cx="1438275" cy="381000"/>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94706C" w:rsidRPr="0094706C" w:rsidRDefault="0094706C" w:rsidP="0094706C">
                              <w:pPr>
                                <w:ind w:firstLine="0"/>
                                <w:jc w:val="center"/>
                                <w:rPr>
                                  <w:rFonts w:cs="Zar"/>
                                  <w:b/>
                                  <w:bCs/>
                                  <w:sz w:val="20"/>
                                  <w:szCs w:val="24"/>
                                </w:rPr>
                              </w:pPr>
                              <w:r w:rsidRPr="0094706C">
                                <w:rPr>
                                  <w:rFonts w:cs="Zar" w:hint="cs"/>
                                  <w:b/>
                                  <w:bCs/>
                                  <w:sz w:val="20"/>
                                  <w:szCs w:val="24"/>
                                  <w:rtl/>
                                </w:rPr>
                                <w:t>شناسايي مسائل</w:t>
                              </w:r>
                            </w:p>
                          </w:txbxContent>
                        </wps:txbx>
                        <wps:bodyPr rot="0" spcFirstLastPara="0" vertOverflow="overflow" horzOverflow="overflow" vert="horz" wrap="square" lIns="0" tIns="36000" rIns="0" bIns="0" numCol="1" spcCol="0" rtlCol="1" fromWordArt="0" anchor="ctr" anchorCtr="0" forceAA="0" compatLnSpc="1">
                          <a:prstTxWarp prst="textNoShape">
                            <a:avLst/>
                          </a:prstTxWarp>
                          <a:noAutofit/>
                        </wps:bodyPr>
                      </wps:wsp>
                      <wps:wsp>
                        <wps:cNvPr id="6" name="Rectangle 6"/>
                        <wps:cNvSpPr/>
                        <wps:spPr>
                          <a:xfrm>
                            <a:off x="3048000" y="514350"/>
                            <a:ext cx="1000125" cy="27622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94706C" w:rsidRPr="0094706C" w:rsidRDefault="0094706C" w:rsidP="0094706C">
                              <w:pPr>
                                <w:ind w:firstLine="0"/>
                                <w:jc w:val="center"/>
                                <w:rPr>
                                  <w:rFonts w:cs="Zar"/>
                                  <w:b/>
                                  <w:bCs/>
                                  <w:sz w:val="20"/>
                                  <w:szCs w:val="24"/>
                                </w:rPr>
                              </w:pPr>
                              <w:r>
                                <w:rPr>
                                  <w:rFonts w:cs="Zar" w:hint="cs"/>
                                  <w:b/>
                                  <w:bCs/>
                                  <w:sz w:val="20"/>
                                  <w:szCs w:val="24"/>
                                  <w:rtl/>
                                </w:rPr>
                                <w:t>گستره رويداد</w:t>
                              </w:r>
                            </w:p>
                          </w:txbxContent>
                        </wps:txbx>
                        <wps:bodyPr rot="0" spcFirstLastPara="0" vertOverflow="overflow" horzOverflow="overflow" vert="horz" wrap="square" lIns="0" tIns="36000" rIns="0" bIns="0" numCol="1" spcCol="0" rtlCol="1" fromWordArt="0" anchor="ctr" anchorCtr="0" forceAA="0" compatLnSpc="1">
                          <a:prstTxWarp prst="textNoShape">
                            <a:avLst/>
                          </a:prstTxWarp>
                          <a:noAutofit/>
                        </wps:bodyPr>
                      </wps:wsp>
                      <wps:wsp>
                        <wps:cNvPr id="7" name="Rectangle 7"/>
                        <wps:cNvSpPr/>
                        <wps:spPr>
                          <a:xfrm>
                            <a:off x="4295775" y="1028700"/>
                            <a:ext cx="1009650" cy="27622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94706C" w:rsidRPr="0094706C" w:rsidRDefault="0094706C" w:rsidP="0094706C">
                              <w:pPr>
                                <w:ind w:firstLine="0"/>
                                <w:jc w:val="center"/>
                                <w:rPr>
                                  <w:rFonts w:cs="Zar"/>
                                  <w:b/>
                                  <w:bCs/>
                                  <w:sz w:val="20"/>
                                  <w:szCs w:val="24"/>
                                </w:rPr>
                              </w:pPr>
                              <w:r>
                                <w:rPr>
                                  <w:rFonts w:cs="Zar" w:hint="cs"/>
                                  <w:b/>
                                  <w:bCs/>
                                  <w:sz w:val="20"/>
                                  <w:szCs w:val="24"/>
                                  <w:rtl/>
                                </w:rPr>
                                <w:t>اهميت تأثير</w:t>
                              </w:r>
                            </w:p>
                          </w:txbxContent>
                        </wps:txbx>
                        <wps:bodyPr rot="0" spcFirstLastPara="0" vertOverflow="overflow" horzOverflow="overflow" vert="horz" wrap="square" lIns="0" tIns="36000" rIns="0" bIns="0" numCol="1" spcCol="0" rtlCol="1" fromWordArt="0" anchor="ctr" anchorCtr="0" forceAA="0" compatLnSpc="1">
                          <a:prstTxWarp prst="textNoShape">
                            <a:avLst/>
                          </a:prstTxWarp>
                          <a:noAutofit/>
                        </wps:bodyPr>
                      </wps:wsp>
                      <wps:wsp>
                        <wps:cNvPr id="8" name="Curved Connector 8"/>
                        <wps:cNvCnPr>
                          <a:stCxn id="5" idx="4"/>
                          <a:endCxn id="6" idx="3"/>
                        </wps:cNvCnPr>
                        <wps:spPr>
                          <a:xfrm rot="5400000">
                            <a:off x="4367214" y="138112"/>
                            <a:ext cx="195263" cy="833439"/>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Curved Connector 9"/>
                        <wps:cNvCnPr>
                          <a:stCxn id="5" idx="4"/>
                          <a:endCxn id="7" idx="0"/>
                        </wps:cNvCnPr>
                        <wps:spPr>
                          <a:xfrm rot="5400000">
                            <a:off x="4555332" y="702468"/>
                            <a:ext cx="571500" cy="80964"/>
                          </a:xfrm>
                          <a:prstGeom prst="curved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 name="Snip Single Corner Rectangle 10"/>
                        <wps:cNvSpPr/>
                        <wps:spPr>
                          <a:xfrm>
                            <a:off x="2724151" y="1724025"/>
                            <a:ext cx="1438275" cy="323850"/>
                          </a:xfrm>
                          <a:prstGeom prst="snip1Rect">
                            <a:avLst/>
                          </a:prstGeom>
                        </wps:spPr>
                        <wps:style>
                          <a:lnRef idx="1">
                            <a:schemeClr val="accent4"/>
                          </a:lnRef>
                          <a:fillRef idx="2">
                            <a:schemeClr val="accent4"/>
                          </a:fillRef>
                          <a:effectRef idx="1">
                            <a:schemeClr val="accent4"/>
                          </a:effectRef>
                          <a:fontRef idx="minor">
                            <a:schemeClr val="dk1"/>
                          </a:fontRef>
                        </wps:style>
                        <wps:txbx>
                          <w:txbxContent>
                            <w:p w:rsidR="0094706C" w:rsidRPr="0094706C" w:rsidRDefault="0094706C" w:rsidP="0094706C">
                              <w:pPr>
                                <w:ind w:firstLine="0"/>
                                <w:jc w:val="center"/>
                                <w:rPr>
                                  <w:rFonts w:cs="Zar"/>
                                  <w:b/>
                                  <w:bCs/>
                                  <w:sz w:val="20"/>
                                  <w:szCs w:val="24"/>
                                </w:rPr>
                              </w:pPr>
                              <w:r>
                                <w:rPr>
                                  <w:rFonts w:cs="Zar" w:hint="cs"/>
                                  <w:b/>
                                  <w:bCs/>
                                  <w:sz w:val="20"/>
                                  <w:szCs w:val="24"/>
                                  <w:rtl/>
                                </w:rPr>
                                <w:t>تعيين اولويت</w:t>
                              </w:r>
                            </w:p>
                          </w:txbxContent>
                        </wps:txbx>
                        <wps:bodyPr rot="0" spcFirstLastPara="0" vertOverflow="overflow" horzOverflow="overflow" vert="horz" wrap="square" lIns="0" tIns="36000" rIns="0" bIns="0" numCol="1" spcCol="0" rtlCol="1" fromWordArt="0" anchor="ctr" anchorCtr="0" forceAA="0" compatLnSpc="1">
                          <a:prstTxWarp prst="textNoShape">
                            <a:avLst/>
                          </a:prstTxWarp>
                          <a:noAutofit/>
                        </wps:bodyPr>
                      </wps:wsp>
                      <wps:wsp>
                        <wps:cNvPr id="11" name="Curved Connector 11"/>
                        <wps:cNvCnPr>
                          <a:stCxn id="7" idx="1"/>
                          <a:endCxn id="10" idx="3"/>
                        </wps:cNvCnPr>
                        <wps:spPr>
                          <a:xfrm rot="10800000" flipV="1">
                            <a:off x="3443289" y="1166813"/>
                            <a:ext cx="852486" cy="557212"/>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Curved Connector 12"/>
                        <wps:cNvCnPr>
                          <a:stCxn id="6" idx="2"/>
                          <a:endCxn id="10" idx="3"/>
                        </wps:cNvCnPr>
                        <wps:spPr>
                          <a:xfrm rot="5400000">
                            <a:off x="3028951" y="1204913"/>
                            <a:ext cx="933450" cy="104774"/>
                          </a:xfrm>
                          <a:prstGeom prst="curved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 name="Rounded Rectangle 13"/>
                        <wps:cNvSpPr/>
                        <wps:spPr>
                          <a:xfrm>
                            <a:off x="2724151" y="2533651"/>
                            <a:ext cx="2447925" cy="3619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94706C" w:rsidRPr="0094706C" w:rsidRDefault="0094706C" w:rsidP="0094706C">
                              <w:pPr>
                                <w:ind w:firstLine="0"/>
                                <w:jc w:val="center"/>
                                <w:rPr>
                                  <w:rFonts w:cs="Zar"/>
                                  <w:b/>
                                  <w:bCs/>
                                  <w:sz w:val="20"/>
                                  <w:szCs w:val="24"/>
                                </w:rPr>
                              </w:pPr>
                              <w:r>
                                <w:rPr>
                                  <w:rFonts w:cs="Zar" w:hint="cs"/>
                                  <w:b/>
                                  <w:bCs/>
                                  <w:sz w:val="20"/>
                                  <w:szCs w:val="24"/>
                                  <w:rtl/>
                                </w:rPr>
                                <w:t>وجود قوّت و توانايي در حل مسأله</w:t>
                              </w:r>
                            </w:p>
                          </w:txbxContent>
                        </wps:txbx>
                        <wps:bodyPr rot="0" spcFirstLastPara="0" vertOverflow="overflow" horzOverflow="overflow" vert="horz" wrap="square" lIns="0" tIns="72000" rIns="0" bIns="0" numCol="1" spcCol="0" rtlCol="1" fromWordArt="0" anchor="ctr" anchorCtr="0" forceAA="0" compatLnSpc="1">
                          <a:prstTxWarp prst="textNoShape">
                            <a:avLst/>
                          </a:prstTxWarp>
                          <a:noAutofit/>
                        </wps:bodyPr>
                      </wps:wsp>
                      <wps:wsp>
                        <wps:cNvPr id="14" name="Teardrop 14"/>
                        <wps:cNvSpPr/>
                        <wps:spPr>
                          <a:xfrm>
                            <a:off x="752477" y="1895478"/>
                            <a:ext cx="1123949" cy="1000124"/>
                          </a:xfrm>
                          <a:prstGeom prst="teardrop">
                            <a:avLst/>
                          </a:prstGeom>
                        </wps:spPr>
                        <wps:style>
                          <a:lnRef idx="1">
                            <a:schemeClr val="accent6"/>
                          </a:lnRef>
                          <a:fillRef idx="2">
                            <a:schemeClr val="accent6"/>
                          </a:fillRef>
                          <a:effectRef idx="1">
                            <a:schemeClr val="accent6"/>
                          </a:effectRef>
                          <a:fontRef idx="minor">
                            <a:schemeClr val="dk1"/>
                          </a:fontRef>
                        </wps:style>
                        <wps:txbx>
                          <w:txbxContent>
                            <w:p w:rsidR="0094706C" w:rsidRPr="0094706C" w:rsidRDefault="0094706C" w:rsidP="0094706C">
                              <w:pPr>
                                <w:ind w:firstLine="0"/>
                                <w:jc w:val="center"/>
                                <w:rPr>
                                  <w:rFonts w:cs="Zar"/>
                                  <w:b/>
                                  <w:bCs/>
                                  <w:sz w:val="20"/>
                                  <w:szCs w:val="24"/>
                                </w:rPr>
                              </w:pPr>
                              <w:r>
                                <w:rPr>
                                  <w:rFonts w:cs="Zar" w:hint="cs"/>
                                  <w:b/>
                                  <w:bCs/>
                                  <w:sz w:val="20"/>
                                  <w:szCs w:val="24"/>
                                  <w:rtl/>
                                </w:rPr>
                                <w:t>گزينش مسائل</w:t>
                              </w:r>
                            </w:p>
                          </w:txbxContent>
                        </wps:txbx>
                        <wps:bodyPr rot="0" spcFirstLastPara="0" vertOverflow="overflow" horzOverflow="overflow" vert="horz" wrap="square" lIns="0" tIns="72000" rIns="0" bIns="0" numCol="1" spcCol="0" rtlCol="1" fromWordArt="0" anchor="ctr" anchorCtr="0" forceAA="0" compatLnSpc="1">
                          <a:prstTxWarp prst="textNoShape">
                            <a:avLst/>
                          </a:prstTxWarp>
                          <a:noAutofit/>
                        </wps:bodyPr>
                      </wps:wsp>
                      <wps:wsp>
                        <wps:cNvPr id="15" name="Curved Connector 15"/>
                        <wps:cNvCnPr>
                          <a:stCxn id="13" idx="1"/>
                          <a:endCxn id="14" idx="0"/>
                        </wps:cNvCnPr>
                        <wps:spPr>
                          <a:xfrm rot="10800000">
                            <a:off x="1876427" y="2395540"/>
                            <a:ext cx="847725" cy="319086"/>
                          </a:xfrm>
                          <a:prstGeom prst="curved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Curved Connector 16"/>
                        <wps:cNvCnPr>
                          <a:stCxn id="10" idx="2"/>
                          <a:endCxn id="14" idx="0"/>
                        </wps:cNvCnPr>
                        <wps:spPr>
                          <a:xfrm rot="10800000" flipV="1">
                            <a:off x="1876427" y="1885950"/>
                            <a:ext cx="847725" cy="509590"/>
                          </a:xfrm>
                          <a:prstGeom prst="curved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Rectangle 17"/>
                        <wps:cNvSpPr/>
                        <wps:spPr>
                          <a:xfrm>
                            <a:off x="304800" y="1166813"/>
                            <a:ext cx="2009776" cy="27622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4706C" w:rsidRPr="0094706C" w:rsidRDefault="0094706C" w:rsidP="0094706C">
                              <w:pPr>
                                <w:bidi w:val="0"/>
                                <w:ind w:firstLine="0"/>
                                <w:jc w:val="center"/>
                                <w:rPr>
                                  <w:rFonts w:cs="Zar"/>
                                  <w:b/>
                                  <w:bCs/>
                                  <w:sz w:val="20"/>
                                  <w:szCs w:val="24"/>
                                </w:rPr>
                              </w:pPr>
                              <w:r>
                                <w:rPr>
                                  <w:rFonts w:cs="Zar" w:hint="cs"/>
                                  <w:b/>
                                  <w:bCs/>
                                  <w:sz w:val="20"/>
                                  <w:szCs w:val="24"/>
                                  <w:rtl/>
                                </w:rPr>
                                <w:t>پيش‌بيني وضعيت مطلوب ممكن</w:t>
                              </w:r>
                            </w:p>
                          </w:txbxContent>
                        </wps:txbx>
                        <wps:bodyPr rot="0" spcFirstLastPara="0" vertOverflow="overflow" horzOverflow="overflow" vert="horz" wrap="square" lIns="0" tIns="36000" rIns="0" bIns="0" numCol="1" spcCol="0" rtlCol="1" fromWordArt="0" anchor="ctr" anchorCtr="0" forceAA="0" compatLnSpc="1">
                          <a:prstTxWarp prst="textNoShape">
                            <a:avLst/>
                          </a:prstTxWarp>
                          <a:noAutofit/>
                        </wps:bodyPr>
                      </wps:wsp>
                      <wps:wsp>
                        <wps:cNvPr id="18" name="Trapezoid 18"/>
                        <wps:cNvSpPr/>
                        <wps:spPr>
                          <a:xfrm>
                            <a:off x="104776" y="238125"/>
                            <a:ext cx="2390774" cy="495300"/>
                          </a:xfrm>
                          <a:prstGeom prst="trapezoid">
                            <a:avLst/>
                          </a:prstGeom>
                        </wps:spPr>
                        <wps:style>
                          <a:lnRef idx="1">
                            <a:schemeClr val="accent2"/>
                          </a:lnRef>
                          <a:fillRef idx="3">
                            <a:schemeClr val="accent2"/>
                          </a:fillRef>
                          <a:effectRef idx="2">
                            <a:schemeClr val="accent2"/>
                          </a:effectRef>
                          <a:fontRef idx="minor">
                            <a:schemeClr val="lt1"/>
                          </a:fontRef>
                        </wps:style>
                        <wps:txbx>
                          <w:txbxContent>
                            <w:p w:rsidR="0033454D" w:rsidRPr="0094706C" w:rsidRDefault="0033454D" w:rsidP="0033454D">
                              <w:pPr>
                                <w:ind w:firstLine="0"/>
                                <w:jc w:val="center"/>
                                <w:rPr>
                                  <w:rFonts w:cs="Zar"/>
                                  <w:b/>
                                  <w:bCs/>
                                  <w:sz w:val="20"/>
                                  <w:szCs w:val="24"/>
                                </w:rPr>
                              </w:pPr>
                              <w:r>
                                <w:rPr>
                                  <w:rFonts w:cs="Zar" w:hint="cs"/>
                                  <w:b/>
                                  <w:bCs/>
                                  <w:sz w:val="20"/>
                                  <w:szCs w:val="24"/>
                                  <w:rtl/>
                                </w:rPr>
                                <w:t>طراحي بسته</w:t>
                              </w:r>
                              <w:r>
                                <w:rPr>
                                  <w:rFonts w:cs="Zar"/>
                                  <w:b/>
                                  <w:bCs/>
                                  <w:sz w:val="20"/>
                                  <w:szCs w:val="24"/>
                                  <w:rtl/>
                                </w:rPr>
                                <w:br/>
                              </w:r>
                              <w:r>
                                <w:rPr>
                                  <w:rFonts w:cs="Zar" w:hint="cs"/>
                                  <w:b/>
                                  <w:bCs/>
                                  <w:sz w:val="20"/>
                                  <w:szCs w:val="24"/>
                                  <w:rtl/>
                                </w:rPr>
                                <w:t>متناسب با منطقه آسيب يا در معرض</w:t>
                              </w:r>
                            </w:p>
                          </w:txbxContent>
                        </wps:txbx>
                        <wps:bodyPr rot="0" spcFirstLastPara="0" vertOverflow="overflow" horzOverflow="overflow" vert="horz" wrap="square" lIns="0" tIns="36000" rIns="0" bIns="0" numCol="1" spcCol="0" rtlCol="1" fromWordArt="0" anchor="ctr" anchorCtr="0" forceAA="0" compatLnSpc="1">
                          <a:prstTxWarp prst="textNoShape">
                            <a:avLst/>
                          </a:prstTxWarp>
                          <a:noAutofit/>
                        </wps:bodyPr>
                      </wps:wsp>
                      <wps:wsp>
                        <wps:cNvPr id="19" name="Curved Connector 19"/>
                        <wps:cNvCnPr>
                          <a:stCxn id="14" idx="6"/>
                          <a:endCxn id="17" idx="2"/>
                        </wps:cNvCnPr>
                        <wps:spPr>
                          <a:xfrm rot="16200000" flipV="1">
                            <a:off x="1085850" y="1666876"/>
                            <a:ext cx="452440" cy="4764"/>
                          </a:xfrm>
                          <a:prstGeom prst="curved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Curved Connector 20"/>
                        <wps:cNvCnPr>
                          <a:stCxn id="17" idx="0"/>
                          <a:endCxn id="18" idx="2"/>
                        </wps:cNvCnPr>
                        <wps:spPr>
                          <a:xfrm rot="16200000" flipV="1">
                            <a:off x="1088232" y="945356"/>
                            <a:ext cx="433388" cy="9525"/>
                          </a:xfrm>
                          <a:prstGeom prst="curvedConnector3">
                            <a:avLst>
                              <a:gd name="adj1" fmla="val 50000"/>
                            </a:avLst>
                          </a:prstGeom>
                          <a:ln>
                            <a:tailEnd type="arrow"/>
                          </a:ln>
                        </wps:spPr>
                        <wps:style>
                          <a:lnRef idx="3">
                            <a:schemeClr val="accent2"/>
                          </a:lnRef>
                          <a:fillRef idx="0">
                            <a:schemeClr val="accent2"/>
                          </a:fillRef>
                          <a:effectRef idx="2">
                            <a:schemeClr val="accent2"/>
                          </a:effectRef>
                          <a:fontRef idx="minor">
                            <a:schemeClr val="tx1"/>
                          </a:fontRef>
                        </wps:style>
                        <wps:bodyPr/>
                      </wps:wsp>
                    </wpc:wpc>
                  </a:graphicData>
                </a:graphic>
              </wp:inline>
            </w:drawing>
          </mc:Choice>
          <mc:Fallback>
            <w:pict>
              <v:group id="Canvas 4" o:spid="_x0000_s1027" editas="canvas" style="width:445.5pt;height:246pt;mso-position-horizontal-relative:char;mso-position-vertical-relative:line" coordsize="56578,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578;height:31242;visibility:visible;mso-wrap-style:square">
                  <v:fill o:detectmouseclick="t"/>
                  <v:path o:connecttype="none"/>
                </v:shape>
                <v:oval id="Oval 5" o:spid="_x0000_s1029" style="position:absolute;left:41624;top:762;width:143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NcMIA&#10;AADaAAAADwAAAGRycy9kb3ducmV2LnhtbESPQYvCMBSE78L+h/AW9qapCytSjaKuihcR3b14ezTP&#10;trR5KUms9d8bQfA4zMw3zHTemVq05HxpWcFwkIAgzqwuOVfw/7fpj0H4gKyxtkwK7uRhPvvoTTHV&#10;9sZHak8hFxHCPkUFRQhNKqXPCjLoB7Yhjt7FOoMhSpdL7fAW4aaW30kykgZLjgsFNrQqKKtOV6Ng&#10;W7v173W/w1W1HJ+7YXa4jKpWqa/PbjEBEagL7/CrvdMKfuB5Jd4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4Q1wwgAAANo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inset="0,1mm,0,0">
                    <w:txbxContent>
                      <w:p w:rsidR="0094706C" w:rsidRPr="0094706C" w:rsidRDefault="0094706C" w:rsidP="0094706C">
                        <w:pPr>
                          <w:ind w:firstLine="0"/>
                          <w:jc w:val="center"/>
                          <w:rPr>
                            <w:rFonts w:cs="Zar"/>
                            <w:b/>
                            <w:bCs/>
                            <w:sz w:val="20"/>
                            <w:szCs w:val="24"/>
                          </w:rPr>
                        </w:pPr>
                        <w:r w:rsidRPr="0094706C">
                          <w:rPr>
                            <w:rFonts w:cs="Zar" w:hint="cs"/>
                            <w:b/>
                            <w:bCs/>
                            <w:sz w:val="20"/>
                            <w:szCs w:val="24"/>
                            <w:rtl/>
                          </w:rPr>
                          <w:t>شناسايي مسائل</w:t>
                        </w:r>
                      </w:p>
                    </w:txbxContent>
                  </v:textbox>
                </v:oval>
                <v:rect id="Rectangle 6" o:spid="_x0000_s1030" style="position:absolute;left:30480;top:5143;width:10001;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uVJcIA&#10;AADaAAAADwAAAGRycy9kb3ducmV2LnhtbESPS6vCMBSE94L/IRzB3TX1LvRSjeIDQZf1gS4PzbGt&#10;NielydXqrzeC4HKYmW+Y8bQxpbhR7QrLCvq9CARxanXBmYL9bvXzB8J5ZI2lZVLwIAfTSbs1xljb&#10;Oyd02/pMBAi7GBXk3lexlC7NyaDr2Yo4eGdbG/RB1pnUNd4D3JTyN4oG0mDBYSHHihY5pdftv1Fw&#10;yBbD6Lk8Xi4nU6T+Ok82x1WiVLfTzEYgPDX+G/6011rBAN5Xwg2Q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5UlwgAAANoAAAAPAAAAAAAAAAAAAAAAAJgCAABkcnMvZG93&#10;bnJldi54bWxQSwUGAAAAAAQABAD1AAAAhwMAAAAA&#10;" fillcolor="#dfa7a6 [1621]" strokecolor="#bc4542 [3045]">
                  <v:fill color2="#f5e4e4 [501]" rotate="t" angle="180" colors="0 #ffa2a1;22938f #ffbebd;1 #ffe5e5" focus="100%" type="gradient"/>
                  <v:shadow on="t" color="black" opacity="24903f" origin=",.5" offset="0,.55556mm"/>
                  <v:textbox inset="0,1mm,0,0">
                    <w:txbxContent>
                      <w:p w:rsidR="0094706C" w:rsidRPr="0094706C" w:rsidRDefault="0094706C" w:rsidP="0094706C">
                        <w:pPr>
                          <w:ind w:firstLine="0"/>
                          <w:jc w:val="center"/>
                          <w:rPr>
                            <w:rFonts w:cs="Zar"/>
                            <w:b/>
                            <w:bCs/>
                            <w:sz w:val="20"/>
                            <w:szCs w:val="24"/>
                          </w:rPr>
                        </w:pPr>
                        <w:r>
                          <w:rPr>
                            <w:rFonts w:cs="Zar" w:hint="cs"/>
                            <w:b/>
                            <w:bCs/>
                            <w:sz w:val="20"/>
                            <w:szCs w:val="24"/>
                            <w:rtl/>
                          </w:rPr>
                          <w:t>گستره رويداد</w:t>
                        </w:r>
                      </w:p>
                    </w:txbxContent>
                  </v:textbox>
                </v:rect>
                <v:rect id="Rectangle 7" o:spid="_x0000_s1031" style="position:absolute;left:42957;top:10287;width:10097;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wvsIA&#10;AADaAAAADwAAAGRycy9kb3ducmV2LnhtbESPS6vCMBSE9xf8D+EI7q6pLvRSjeIDQZf1gS4PzbGt&#10;NieliVr99UYQ7nKYmW+Y8bQxpbhT7QrLCnrdCARxanXBmYL9bvX7B8J5ZI2lZVLwJAfTSetnjLG2&#10;D07ovvWZCBB2MSrIva9iKV2ak0HXtRVx8M62NuiDrDOpa3wEuCllP4oG0mDBYSHHihY5pdftzSg4&#10;ZIth9FoeL5eTKVJ/nSeb4ypRqtNuZiMQnhr/H/6211rBED5Xwg2Qk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5zC+wgAAANoAAAAPAAAAAAAAAAAAAAAAAJgCAABkcnMvZG93&#10;bnJldi54bWxQSwUGAAAAAAQABAD1AAAAhwMAAAAA&#10;" fillcolor="#dfa7a6 [1621]" strokecolor="#bc4542 [3045]">
                  <v:fill color2="#f5e4e4 [501]" rotate="t" angle="180" colors="0 #ffa2a1;22938f #ffbebd;1 #ffe5e5" focus="100%" type="gradient"/>
                  <v:shadow on="t" color="black" opacity="24903f" origin=",.5" offset="0,.55556mm"/>
                  <v:textbox inset="0,1mm,0,0">
                    <w:txbxContent>
                      <w:p w:rsidR="0094706C" w:rsidRPr="0094706C" w:rsidRDefault="0094706C" w:rsidP="0094706C">
                        <w:pPr>
                          <w:ind w:firstLine="0"/>
                          <w:jc w:val="center"/>
                          <w:rPr>
                            <w:rFonts w:cs="Zar"/>
                            <w:b/>
                            <w:bCs/>
                            <w:sz w:val="20"/>
                            <w:szCs w:val="24"/>
                          </w:rPr>
                        </w:pPr>
                        <w:r>
                          <w:rPr>
                            <w:rFonts w:cs="Zar" w:hint="cs"/>
                            <w:b/>
                            <w:bCs/>
                            <w:sz w:val="20"/>
                            <w:szCs w:val="24"/>
                            <w:rtl/>
                          </w:rPr>
                          <w:t>اهميت تأثير</w:t>
                        </w:r>
                      </w:p>
                    </w:txbxContent>
                  </v:textbox>
                </v:rect>
                <v:shapetype id="_x0000_t37" coordsize="21600,21600" o:spt="37" o:oned="t" path="m,c10800,,21600,10800,21600,21600e" filled="f">
                  <v:path arrowok="t" fillok="f" o:connecttype="none"/>
                  <o:lock v:ext="edit" shapetype="t"/>
                </v:shapetype>
                <v:shape id="Curved Connector 8" o:spid="_x0000_s1032" type="#_x0000_t37" style="position:absolute;left:43672;top:1381;width:1952;height:8334;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a5rsAAADaAAAADwAAAGRycy9kb3ducmV2LnhtbERPSwrCMBDdC94hjOBGbFoXItVURBBc&#10;VfwcYGjGtrSZlCbWenuzEFw+3n+3H00rBupdbVlBEsUgiAuray4VPO6n5QaE88gaW8uk4EMO9tl0&#10;ssNU2zdfabj5UoQQdikqqLzvUildUZFBF9mOOHBP2xv0Afal1D2+Q7hp5SqO19JgzaGhwo6OFRXN&#10;7WUUXJ6XzyNJnKbzNS9z2yw8N7lS89l42ILwNPq/+Oc+awVha7gSboDMv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Qr5rmuwAAANoAAAAPAAAAAAAAAAAAAAAAAKECAABk&#10;cnMvZG93bnJldi54bWxQSwUGAAAAAAQABAD5AAAAiQMAAAAA&#10;" strokecolor="#4579b8 [3044]">
                  <v:stroke endarrow="open"/>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 o:spid="_x0000_s1033" type="#_x0000_t38" style="position:absolute;left:45553;top:7025;width:5715;height:809;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k8MAAADaAAAADwAAAGRycy9kb3ducmV2LnhtbESPQWvCQBSE74L/YXlCb7qxh9BGV9HQ&#10;QtBDrYrnZ/aZBLNv092tpv++KxR6HGbmG2a+7E0rbuR8Y1nBdJKAIC6tbrhScDy8j19A+ICssbVM&#10;Cn7Iw3IxHMwx0/bOn3Tbh0pECPsMFdQhdJmUvqzJoJ/Yjjh6F+sMhihdJbXDe4SbVj4nSSoNNhwX&#10;auwor6m87r+NgnNafJlyvcmda9+6j2rnTrnbKvU06lczEIH68B/+axdawSs8rsQb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yxJPDAAAA2gAAAA8AAAAAAAAAAAAA&#10;AAAAoQIAAGRycy9kb3ducmV2LnhtbFBLBQYAAAAABAAEAPkAAACRAwAAAAA=&#10;" adj="10800" strokecolor="#4579b8 [3044]">
                  <v:stroke endarrow="open"/>
                </v:shape>
                <v:shape id="Snip Single Corner Rectangle 10" o:spid="_x0000_s1034" style="position:absolute;left:27241;top:17240;width:14383;height:3238;visibility:visible;mso-wrap-style:square;v-text-anchor:middle" coordsize="1438275,323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8WMMA&#10;AADbAAAADwAAAGRycy9kb3ducmV2LnhtbESPMW/CQAyFd6T+h5MrsSC4wIBQyIGqllZ0hHZgtHIm&#10;CeR8Ue6aBH59PSCx2XrP733OtoOrVUdtqDwbmM8SUMS5txUXBn5/PqcrUCEiW6w9k4EbBdhuXkYZ&#10;ptb3fKDuGAslIRxSNFDG2KRah7wkh2HmG2LRzr51GGVtC21b7CXc1XqRJEvtsGJpKLGh95Ly6/HP&#10;GeB+P//Ynb7r3d1R5+kyoa9qYsz4dXhbg4o0xKf5cb23gi/08osM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Q8WMMAAADbAAAADwAAAAAAAAAAAAAAAACYAgAAZHJzL2Rv&#10;d25yZXYueG1sUEsFBgAAAAAEAAQA9QAAAIgDAAAAAA==&#10;" adj="-11796480,,5400" path="m,l1384299,r53976,53976l1438275,323850,,323850,,xe" fillcolor="#bfb1d0 [1623]" strokecolor="#795d9b [3047]">
                  <v:fill color2="#ece7f1 [503]" rotate="t" angle="180" colors="0 #c9b5e8;22938f #d9cbee;1 #f0eaf9" focus="100%" type="gradient"/>
                  <v:stroke joinstyle="miter"/>
                  <v:shadow on="t" color="black" opacity="24903f" origin=",.5" offset="0,.55556mm"/>
                  <v:formulas/>
                  <v:path arrowok="t" o:connecttype="custom" o:connectlocs="0,0;1384299,0;1438275,53976;1438275,323850;0,323850;0,0" o:connectangles="0,0,0,0,0,0" textboxrect="0,0,1438275,323850"/>
                  <v:textbox inset="0,1mm,0,0">
                    <w:txbxContent>
                      <w:p w:rsidR="0094706C" w:rsidRPr="0094706C" w:rsidRDefault="0094706C" w:rsidP="0094706C">
                        <w:pPr>
                          <w:ind w:firstLine="0"/>
                          <w:jc w:val="center"/>
                          <w:rPr>
                            <w:rFonts w:cs="Zar"/>
                            <w:b/>
                            <w:bCs/>
                            <w:sz w:val="20"/>
                            <w:szCs w:val="24"/>
                          </w:rPr>
                        </w:pPr>
                        <w:r>
                          <w:rPr>
                            <w:rFonts w:cs="Zar" w:hint="cs"/>
                            <w:b/>
                            <w:bCs/>
                            <w:sz w:val="20"/>
                            <w:szCs w:val="24"/>
                            <w:rtl/>
                          </w:rPr>
                          <w:t>تعيين اولويت</w:t>
                        </w:r>
                      </w:p>
                    </w:txbxContent>
                  </v:textbox>
                </v:shape>
                <v:shape id="Curved Connector 11" o:spid="_x0000_s1035" type="#_x0000_t37" style="position:absolute;left:34432;top:11668;width:8525;height:5572;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LRp8EAAADbAAAADwAAAGRycy9kb3ducmV2LnhtbERP22oCMRB9F/yHMIJvmlVoKVujWLWi&#10;CGLVDxg342bpZrJuoq5/3wgF3+ZwrjOaNLYUN6p94VjBoJ+AIM6cLjhXcDx89z5A+ICssXRMCh7k&#10;YTJut0aYanfnH7rtQy5iCPsUFZgQqlRKnxmy6PuuIo7c2dUWQ4R1LnWN9xhuSzlMkndpseDYYLCi&#10;maHsd3+1CtZZ+Jqedq562yy3i8c6n192Zq5Ut9NMP0EEasJL/O9e6Th/AM9f4gFy/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wtGnwQAAANsAAAAPAAAAAAAAAAAAAAAA&#10;AKECAABkcnMvZG93bnJldi54bWxQSwUGAAAAAAQABAD5AAAAjwMAAAAA&#10;" strokecolor="#4579b8 [3044]">
                  <v:stroke endarrow="open"/>
                </v:shape>
                <v:shape id="Curved Connector 12" o:spid="_x0000_s1036" type="#_x0000_t38" style="position:absolute;left:30288;top:12049;width:9335;height:1048;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T0qsIAAADbAAAADwAAAGRycy9kb3ducmV2LnhtbERPTWvCQBC9C/0PyxR60009BEldRUMF&#10;aQ/WtPQ8zY5JMDsbd7dJ/PduQehtHu9zluvRtKIn5xvLCp5nCQji0uqGKwVfn7vpAoQPyBpby6Tg&#10;Sh7Wq4fJEjNtBz5SX4RKxBD2GSqoQ+gyKX1Zk0E/sx1x5E7WGQwRukpqh0MMN62cJ0kqDTYcG2rs&#10;KK+pPBe/RsFPur+YcvuWO9e+dofqw33n7l2pp8dx8wIi0Bj+xXf3Xsf5c/j7JR4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T0qsIAAADbAAAADwAAAAAAAAAAAAAA&#10;AAChAgAAZHJzL2Rvd25yZXYueG1sUEsFBgAAAAAEAAQA+QAAAJADAAAAAA==&#10;" adj="10800" strokecolor="#4579b8 [3044]">
                  <v:stroke endarrow="open"/>
                </v:shape>
                <v:roundrect id="Rounded Rectangle 13" o:spid="_x0000_s1037" style="position:absolute;left:27241;top:25336;width:24479;height:3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5ZMIA&#10;AADbAAAADwAAAGRycy9kb3ducmV2LnhtbERP3WrCMBS+H+wdwhnsbqZakK0zigobejHBbg9waI5p&#10;tTmpSVbr25uBsLvz8f2e2WKwrejJh8axgvEoA0FcOd2wUfDz/fHyCiJEZI2tY1JwpQCL+ePDDAvt&#10;LrynvoxGpBAOBSqoY+wKKUNVk8Uwch1x4g7OW4wJeiO1x0sKt62cZNlUWmw4NdTY0bqm6lT+WgX5&#10;W+6NOX5tr3qytLterlef50ap56dh+Q4i0hD/xXf3Rqf5Ofz9kg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3lkwgAAANs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inset="0,2mm,0,0">
                    <w:txbxContent>
                      <w:p w:rsidR="0094706C" w:rsidRPr="0094706C" w:rsidRDefault="0094706C" w:rsidP="0094706C">
                        <w:pPr>
                          <w:ind w:firstLine="0"/>
                          <w:jc w:val="center"/>
                          <w:rPr>
                            <w:rFonts w:cs="Zar"/>
                            <w:b/>
                            <w:bCs/>
                            <w:sz w:val="20"/>
                            <w:szCs w:val="24"/>
                          </w:rPr>
                        </w:pPr>
                        <w:r>
                          <w:rPr>
                            <w:rFonts w:cs="Zar" w:hint="cs"/>
                            <w:b/>
                            <w:bCs/>
                            <w:sz w:val="20"/>
                            <w:szCs w:val="24"/>
                            <w:rtl/>
                          </w:rPr>
                          <w:t>وجود قوّت و توانايي در حل مسأله</w:t>
                        </w:r>
                      </w:p>
                    </w:txbxContent>
                  </v:textbox>
                </v:roundrect>
                <v:shape id="Teardrop 14" o:spid="_x0000_s1038" style="position:absolute;left:7524;top:18954;width:11240;height:10002;visibility:visible;mso-wrap-style:square;v-text-anchor:middle" coordsize="1123949,10001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ZqsEA&#10;AADbAAAADwAAAGRycy9kb3ducmV2LnhtbERPTWvCQBC9C/0PyxR6M5uUKiV1DdUi6LHaS2/T7GQ3&#10;NDsbsluN/npXKHibx/ucRTW6ThxpCK1nBUWWgyCuvW7ZKPg6bKavIEJE1th5JgVnClAtHyYLLLU/&#10;8Scd99GIFMKhRAU2xr6UMtSWHIbM98SJa/zgMCY4GKkHPKVw18nnPJ9Lhy2nBos9rS3Vv/s/p6A2&#10;611jNoa/fy6rYtaPq+Zja5V6ehzf30BEGuNd/O/e6jT/BW6/pAPk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HGarBAAAA2wAAAA8AAAAAAAAAAAAAAAAAmAIAAGRycy9kb3du&#10;cmV2LnhtbFBLBQYAAAAABAAEAPUAAACGAwAAAAA=&#10;" adj="-11796480,,5400" path="m,500062c,223885,251605,,561975,r561974,l1123949,500062v,276177,-251605,500062,-561975,500062c251604,1000124,-1,776239,-1,500062r1,xe" fillcolor="#fbcaa2 [1625]" strokecolor="#f68c36 [3049]">
                  <v:fill color2="#fdefe3 [505]" rotate="t" angle="180" colors="0 #ffbe86;22938f #ffd0aa;1 #ffebdb" focus="100%" type="gradient"/>
                  <v:stroke joinstyle="miter"/>
                  <v:shadow on="t" color="black" opacity="24903f" origin=",.5" offset="0,.55556mm"/>
                  <v:formulas/>
                  <v:path arrowok="t" o:connecttype="custom" o:connectlocs="0,500062;561975,0;1123949,0;1123949,500062;561974,1000124;-1,500062;0,500062" o:connectangles="0,0,0,0,0,0,0" textboxrect="0,0,1123949,1000124"/>
                  <v:textbox inset="0,2mm,0,0">
                    <w:txbxContent>
                      <w:p w:rsidR="0094706C" w:rsidRPr="0094706C" w:rsidRDefault="0094706C" w:rsidP="0094706C">
                        <w:pPr>
                          <w:ind w:firstLine="0"/>
                          <w:jc w:val="center"/>
                          <w:rPr>
                            <w:rFonts w:cs="Zar"/>
                            <w:b/>
                            <w:bCs/>
                            <w:sz w:val="20"/>
                            <w:szCs w:val="24"/>
                          </w:rPr>
                        </w:pPr>
                        <w:r>
                          <w:rPr>
                            <w:rFonts w:cs="Zar" w:hint="cs"/>
                            <w:b/>
                            <w:bCs/>
                            <w:sz w:val="20"/>
                            <w:szCs w:val="24"/>
                            <w:rtl/>
                          </w:rPr>
                          <w:t>گزينش مسائل</w:t>
                        </w:r>
                      </w:p>
                    </w:txbxContent>
                  </v:textbox>
                </v:shape>
                <v:shape id="Curved Connector 15" o:spid="_x0000_s1039" type="#_x0000_t38" style="position:absolute;left:18764;top:23955;width:8477;height:3191;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DQb8EAAADbAAAADwAAAGRycy9kb3ducmV2LnhtbERPS2vCQBC+F/wPywi91Y1CrURXEVEQ&#10;Sg8+Lt6G7JgEs7MhOybRX98tCL3Nx/ecxap3lWqpCaVnA+NRAoo487bk3MD5tPuYgQqCbLHyTAYe&#10;FGC1HLwtMLW+4wO1R8lVDOGQooFCpE61DllBDsPI18SRu/rGoUTY5No22MVwV+lJkky1w5JjQ4E1&#10;bQrKbse7MzBts+7yvHbb2e3Lfte5yHmy/THmfdiv56CEevkXv9x7G+d/wt8v8QC9/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YNBvwQAAANsAAAAPAAAAAAAAAAAAAAAA&#10;AKECAABkcnMvZG93bnJldi54bWxQSwUGAAAAAAQABAD5AAAAjwMAAAAA&#10;" adj="10800" strokecolor="#4579b8 [3044]">
                  <v:stroke endarrow="open"/>
                </v:shape>
                <v:shape id="Curved Connector 16" o:spid="_x0000_s1040" type="#_x0000_t38" style="position:absolute;left:18764;top:18859;width:8477;height:5096;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rw78AAADbAAAADwAAAGRycy9kb3ducmV2LnhtbERPzYrCMBC+C/sOYRa8aaqwIl3TUlyF&#10;1ZutDzA0s221mXSbqPXtjSB4m4/vd1bpYFpxpd41lhXMphEI4tLqhisFx2I7WYJwHllja5kU3MlB&#10;mnyMVhhre+MDXXNfiRDCLkYFtfddLKUrazLoprYjDtyf7Q36APtK6h5vIdy0ch5FC2mw4dBQY0fr&#10;mspzfjEKaE+nbFNdbOG/3E/5n2dys8uUGn8O2TcIT4N/i1/uXx3mL+D5SzhAJg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qDrw78AAADbAAAADwAAAAAAAAAAAAAAAACh&#10;AgAAZHJzL2Rvd25yZXYueG1sUEsFBgAAAAAEAAQA+QAAAI0DAAAAAA==&#10;" adj="10800" strokecolor="#4579b8 [3044]">
                  <v:stroke endarrow="open"/>
                </v:shape>
                <v:rect id="Rectangle 17" o:spid="_x0000_s1041" style="position:absolute;left:3048;top:11668;width:20097;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12qsMA&#10;AADbAAAADwAAAGRycy9kb3ducmV2LnhtbERP22rCQBB9L/gPywh9azYKrSHNKhJQCqUFb/R1mp0m&#10;wexsyG6T1K93C4JvczjXyVajaURPnastK5hFMQjiwuqaSwXHw+YpAeE8ssbGMin4Iwer5eQhw1Tb&#10;gXfU730pQgi7FBVU3replK6oyKCLbEscuB/bGfQBdqXUHQ4h3DRyHscv0mDNoaHClvKKivP+1yiI&#10;T1+X4Xv73m54fsiT8eMzfz6SUo/Tcf0KwtPo7+Kb+02H+Qv4/yUc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12qsMAAADb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textbox inset="0,1mm,0,0">
                    <w:txbxContent>
                      <w:p w:rsidR="0094706C" w:rsidRPr="0094706C" w:rsidRDefault="0094706C" w:rsidP="0094706C">
                        <w:pPr>
                          <w:bidi w:val="0"/>
                          <w:ind w:firstLine="0"/>
                          <w:jc w:val="center"/>
                          <w:rPr>
                            <w:rFonts w:cs="Zar"/>
                            <w:b/>
                            <w:bCs/>
                            <w:sz w:val="20"/>
                            <w:szCs w:val="24"/>
                          </w:rPr>
                        </w:pPr>
                        <w:r>
                          <w:rPr>
                            <w:rFonts w:cs="Zar" w:hint="cs"/>
                            <w:b/>
                            <w:bCs/>
                            <w:sz w:val="20"/>
                            <w:szCs w:val="24"/>
                            <w:rtl/>
                          </w:rPr>
                          <w:t>پيش‌بيني وضعيت مطلوب ممكن</w:t>
                        </w:r>
                      </w:p>
                    </w:txbxContent>
                  </v:textbox>
                </v:rect>
                <v:shape id="Trapezoid 18" o:spid="_x0000_s1042" style="position:absolute;left:1047;top:2381;width:23908;height:4953;visibility:visible;mso-wrap-style:square;v-text-anchor:middle" coordsize="2390774,495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V9sMA&#10;AADbAAAADwAAAGRycy9kb3ducmV2LnhtbESPQWsCMRCF7wX/Qxiht5qtosjWKEVQpCe1PbS3YTPu&#10;Lt1MQhLd7b/vHARvM7w3732z2gyuUzeKqfVs4HVSgCKuvG25NvD1uXtZgkoZ2WLnmQz8UYLNevS0&#10;wtL6nk90O+daSQinEg00OYdS61Q15DBNfCAW7eKjwyxrrLWN2Eu46/S0KBbaYcvS0GCgbUPV7/nq&#10;DEz3/XI/O/64UHx/zC/xUDsbemOex8P7G6hMQ36Y79cHK/gCK7/IA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V9sMAAADbAAAADwAAAAAAAAAAAAAAAACYAgAAZHJzL2Rv&#10;d25yZXYueG1sUEsFBgAAAAAEAAQA9QAAAIgDAAAAAA==&#10;" adj="-11796480,,5400" path="m,495300l123825,,2266949,r123825,495300l,495300xe" fillcolor="#652523 [1637]" strokecolor="#bc4542 [3045]">
                  <v:fill color2="#ba4442 [3013]" rotate="t" angle="180" colors="0 #9b2d2a;52429f #cb3d3a;1 #ce3b37" focus="100%" type="gradient">
                    <o:fill v:ext="view" type="gradientUnscaled"/>
                  </v:fill>
                  <v:stroke joinstyle="miter"/>
                  <v:shadow on="t" color="black" opacity="22937f" origin=",.5" offset="0,.63889mm"/>
                  <v:formulas/>
                  <v:path arrowok="t" o:connecttype="custom" o:connectlocs="0,495300;123825,0;2266949,0;2390774,495300;0,495300" o:connectangles="0,0,0,0,0" textboxrect="0,0,2390774,495300"/>
                  <v:textbox inset="0,1mm,0,0">
                    <w:txbxContent>
                      <w:p w:rsidR="0033454D" w:rsidRPr="0094706C" w:rsidRDefault="0033454D" w:rsidP="0033454D">
                        <w:pPr>
                          <w:ind w:firstLine="0"/>
                          <w:jc w:val="center"/>
                          <w:rPr>
                            <w:rFonts w:cs="Zar"/>
                            <w:b/>
                            <w:bCs/>
                            <w:sz w:val="20"/>
                            <w:szCs w:val="24"/>
                          </w:rPr>
                        </w:pPr>
                        <w:r>
                          <w:rPr>
                            <w:rFonts w:cs="Zar" w:hint="cs"/>
                            <w:b/>
                            <w:bCs/>
                            <w:sz w:val="20"/>
                            <w:szCs w:val="24"/>
                            <w:rtl/>
                          </w:rPr>
                          <w:t>طراحي بسته</w:t>
                        </w:r>
                        <w:r>
                          <w:rPr>
                            <w:rFonts w:cs="Zar"/>
                            <w:b/>
                            <w:bCs/>
                            <w:sz w:val="20"/>
                            <w:szCs w:val="24"/>
                            <w:rtl/>
                          </w:rPr>
                          <w:br/>
                        </w:r>
                        <w:r>
                          <w:rPr>
                            <w:rFonts w:cs="Zar" w:hint="cs"/>
                            <w:b/>
                            <w:bCs/>
                            <w:sz w:val="20"/>
                            <w:szCs w:val="24"/>
                            <w:rtl/>
                          </w:rPr>
                          <w:t>متناسب با منطقه آسيب يا در معرض</w:t>
                        </w:r>
                      </w:p>
                    </w:txbxContent>
                  </v:textbox>
                </v:shape>
                <v:shape id="Curved Connector 19" o:spid="_x0000_s1043" type="#_x0000_t38" style="position:absolute;left:10858;top:16668;width:4524;height:48;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i3asMAAADbAAAADwAAAGRycy9kb3ducmV2LnhtbERPTWvCQBC9F/oflil4040KoqmriFCw&#10;h4LG9tDbmJ1m02ZnQ3Ya03/vFgq9zeN9zno7+Eb11MU6sIHpJANFXAZbc2Xg9fw0XoKKgmyxCUwG&#10;fijCdnN/t8bchiufqC+kUimEY44GnEibax1LRx7jJLTEifsInUdJsKu07fCawn2jZ1m20B5rTg0O&#10;W9o7Kr+Kb2/gbfXSR/e5O06Ly/GykPp5Lvt3Y0YPw+4RlNAg/+I/98Gm+Sv4/SUdo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Yt2rDAAAA2wAAAA8AAAAAAAAAAAAA&#10;AAAAoQIAAGRycy9kb3ducmV2LnhtbFBLBQYAAAAABAAEAPkAAACRAwAAAAA=&#10;" adj="10800" strokecolor="#4579b8 [3044]">
                  <v:stroke endarrow="open"/>
                </v:shape>
                <v:shape id="Curved Connector 20" o:spid="_x0000_s1044" type="#_x0000_t38" style="position:absolute;left:10882;top:9453;width:4334;height:95;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AsicEAAADbAAAADwAAAGRycy9kb3ducmV2LnhtbERPTU8CMRC9k/gfmjHhBl3BgK4UYkhM&#10;4KSsHDxO2nG7cTtdt+Oy/Ht7MPH48r43uzG0aqA+NZEN3M0LUMQ2uoZrA+f3l9kDqCTIDtvIZOBK&#10;CXbbm8kGSxcvfKKhklrlEE4lGvAiXal1sp4CpnnsiDP3GfuAkmFfa9fjJYeHVi+KYqUDNpwbPHa0&#10;92S/qp9g4P51f/hYnldWxD+uj992GKu3wZjp7fj8BEpolH/xn/vgDCzy+vwl/wC9/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ECyJwQAAANsAAAAPAAAAAAAAAAAAAAAA&#10;AKECAABkcnMvZG93bnJldi54bWxQSwUGAAAAAAQABAD5AAAAjwMAAAAA&#10;" adj="10800" strokecolor="#c0504d [3205]" strokeweight="3pt">
                  <v:stroke endarrow="open"/>
                  <v:shadow on="t" color="black" opacity="22937f" origin=",.5" offset="0,.63889mm"/>
                </v:shape>
                <w10:wrap anchorx="page"/>
                <w10:anchorlock/>
              </v:group>
            </w:pict>
          </mc:Fallback>
        </mc:AlternateContent>
      </w:r>
    </w:p>
    <w:p w:rsidR="002902E5" w:rsidRDefault="002902E5" w:rsidP="002902E5">
      <w:pPr>
        <w:rPr>
          <w:rtl/>
        </w:rPr>
      </w:pPr>
      <w:r>
        <w:rPr>
          <w:rFonts w:hint="cs"/>
          <w:rtl/>
        </w:rPr>
        <w:lastRenderedPageBreak/>
        <w:t>توضيح اين‌كه:</w:t>
      </w:r>
    </w:p>
    <w:p w:rsidR="002902E5" w:rsidRDefault="002902E5" w:rsidP="002902E5">
      <w:pPr>
        <w:rPr>
          <w:rtl/>
        </w:rPr>
      </w:pPr>
      <w:r>
        <w:rPr>
          <w:rFonts w:hint="cs"/>
          <w:rtl/>
        </w:rPr>
        <w:t>ما تا آسيب‌هاي ديني جامعه را به شمار نياوريم، قادر به انتخاب گزينه‌هاي مناسب براي توليد بسته نيستيم و هميشه اين ترديد براي ما و مبلغان وجود خواهد داشت و در معرض اين پرسش و انتقاد قرار خواهيم گرفت كه آيا اين موضوعات انتخاب شده، مهم‌ترين مسائل اجتماعي هستند؟! يا بايد منابع مالي را صرف موضوعات مهم‌تري مي‌كرديم؟!</w:t>
      </w:r>
    </w:p>
    <w:p w:rsidR="002902E5" w:rsidRDefault="002902E5" w:rsidP="002902E5">
      <w:pPr>
        <w:rPr>
          <w:rtl/>
        </w:rPr>
      </w:pPr>
      <w:r>
        <w:rPr>
          <w:rFonts w:hint="cs"/>
          <w:rtl/>
        </w:rPr>
        <w:t>در اولويت‌گذاري مسائل و ابتلائات اجتماعي نيز با سه ويژگي</w:t>
      </w:r>
      <w:r w:rsidR="001B5919">
        <w:rPr>
          <w:rFonts w:hint="cs"/>
          <w:rtl/>
        </w:rPr>
        <w:t xml:space="preserve"> تعيين‌كننده</w:t>
      </w:r>
      <w:r>
        <w:rPr>
          <w:rFonts w:hint="cs"/>
          <w:rtl/>
        </w:rPr>
        <w:t xml:space="preserve"> از هر مسأله مواجه هستيم؛ </w:t>
      </w:r>
      <w:r w:rsidR="001B5919" w:rsidRPr="001B5919">
        <w:rPr>
          <w:position w:val="-4"/>
          <w:szCs w:val="22"/>
        </w:rPr>
        <w:sym w:font="Wingdings 2" w:char="F075"/>
      </w:r>
      <w:r w:rsidR="001B5919">
        <w:rPr>
          <w:rFonts w:hint="cs"/>
          <w:rtl/>
        </w:rPr>
        <w:t xml:space="preserve"> </w:t>
      </w:r>
      <w:r>
        <w:rPr>
          <w:rFonts w:hint="cs"/>
          <w:rtl/>
        </w:rPr>
        <w:t xml:space="preserve">نخست اين‌كه چه مقدار در جامعه پخش شده و گسترش يافته است. مثلاً اگر بحث از «بدحجابي»ست، </w:t>
      </w:r>
      <w:r w:rsidR="001B5919">
        <w:rPr>
          <w:rFonts w:hint="cs"/>
          <w:rtl/>
        </w:rPr>
        <w:t xml:space="preserve">چه درصدي از مردم گرفتار شده‌اند. </w:t>
      </w:r>
      <w:r w:rsidR="001B5919" w:rsidRPr="001B5919">
        <w:rPr>
          <w:position w:val="-4"/>
          <w:szCs w:val="22"/>
        </w:rPr>
        <w:sym w:font="Wingdings 2" w:char="F076"/>
      </w:r>
      <w:r w:rsidR="001B5919">
        <w:rPr>
          <w:rFonts w:hint="cs"/>
          <w:rtl/>
        </w:rPr>
        <w:t xml:space="preserve"> ديگر اين‌كه عمق تأثير آن آسيب در دين‌داري جامعه تا چه حدّ است؟! به عنوان مثال اگر «غيبت» از بسياري گناهان ديگر شديدتر است، بين بدحجابي و غيبت، كدام‌يك اولويت بيشتري براي پرداختن دارد؟! </w:t>
      </w:r>
      <w:r w:rsidR="001B5919" w:rsidRPr="001B5919">
        <w:rPr>
          <w:position w:val="-4"/>
          <w:szCs w:val="22"/>
        </w:rPr>
        <w:sym w:font="Wingdings 2" w:char="F077"/>
      </w:r>
      <w:r w:rsidR="001B5919">
        <w:rPr>
          <w:rFonts w:hint="cs"/>
          <w:rtl/>
        </w:rPr>
        <w:t xml:space="preserve"> و در نهايت ما با توانايي نهادهاي توليد علم مواجه هستيم. ممكن است مسأله «ربا» از بسياري مسائل ديگر اهميت بيشتري داشته باشد؛ هم از جهت گستردگي و هم عمق تأثير در معصيت و دوري از حق تعالي، امّا حوزه و دانشگاه هنوز به يك راه‏حل جايگزين براي نظام بانكداري ربوي دست نيافته‌اند. توجه به اين موضوع، آن را از دايره بسته‌هاي تبليغي خارج مي‌سازد. چرا مردم را به چيزي حساس كنيم كه پاسخي براي آن نداريم و با طرح آن جز ايجاد نگراني و اضطراب و بدبيني تأثيري در جامعه نمي‌گذاريم؟!</w:t>
      </w:r>
    </w:p>
    <w:p w:rsidR="001B5919" w:rsidRDefault="001B5919" w:rsidP="00F34E9C">
      <w:pPr>
        <w:rPr>
          <w:rtl/>
        </w:rPr>
      </w:pPr>
      <w:r>
        <w:rPr>
          <w:rFonts w:hint="cs"/>
          <w:rtl/>
        </w:rPr>
        <w:t xml:space="preserve">پس از مشخص شدن اولويت‌ها، اكنون مي‌توانيم رشدي كه در دينداري جامعه مي‌توانيم پديد آوريم را پيش‌بيني كرده و حدس بزنيم. اين‌كه مثلاً اگر بدحجابي را برطرف كرديم چه خواهد شد و جامعه چقدر در قُرب الي ا… پيش خواهد رفت؟! براي اين‌كار به شاخص‌ها و ابزارهايي براي سنجش </w:t>
      </w:r>
      <w:r w:rsidR="002B4D27">
        <w:rPr>
          <w:rFonts w:hint="cs"/>
          <w:rtl/>
        </w:rPr>
        <w:t xml:space="preserve">وضعيت </w:t>
      </w:r>
      <w:r>
        <w:rPr>
          <w:rFonts w:hint="cs"/>
          <w:rtl/>
        </w:rPr>
        <w:t>نياز پيدا خو</w:t>
      </w:r>
      <w:r w:rsidR="002B4D27">
        <w:rPr>
          <w:rFonts w:hint="cs"/>
          <w:rtl/>
        </w:rPr>
        <w:t>اهيم كرد. همچنين اهدافي قابل كمّي شدن كه در مراحل بعد مي‌تواند ميزان موفقيّت ما را نشان دهد و در ارزيابي مفيد واقع شود.</w:t>
      </w:r>
    </w:p>
    <w:p w:rsidR="000166C3" w:rsidRDefault="000515B1" w:rsidP="00F34E9C">
      <w:pPr>
        <w:rPr>
          <w:rtl/>
        </w:rPr>
      </w:pPr>
      <w:r>
        <w:rPr>
          <w:rFonts w:hint="cs"/>
          <w:rtl/>
        </w:rPr>
        <w:t>اكنون با دانستن اين اطلاعات است كه مي‌توانيم بسته‌هايي را طراحي نماييم. بسته‌هايي كه به صورت خاصّ براي ترويج در مناطق آسيب‌ديده يا در معرض آسيب پيش‌بيني شده‌اند. روشن است كه مواجهه با يك فرد «بالفعل بدحجاب» با نوجواني كه در آينده با اين معضل دست به گريبان خواهد بود متفاوت بايد باشد. قدم‌هاي پيشين، داده‌هاي مورد نياز براي اين مرحله را تأمين نموده‌اند.</w:t>
      </w:r>
    </w:p>
    <w:p w:rsidR="004F47FF" w:rsidRDefault="004F47FF" w:rsidP="004F47FF">
      <w:pPr>
        <w:pStyle w:val="Heading1"/>
        <w:rPr>
          <w:rtl/>
        </w:rPr>
      </w:pPr>
      <w:r>
        <w:rPr>
          <w:rFonts w:hint="cs"/>
          <w:rtl/>
        </w:rPr>
        <w:t>توليد و نشر</w:t>
      </w:r>
    </w:p>
    <w:p w:rsidR="004F47FF" w:rsidRDefault="00A46C0F" w:rsidP="004F47FF">
      <w:pPr>
        <w:rPr>
          <w:rtl/>
        </w:rPr>
      </w:pPr>
      <w:r>
        <w:rPr>
          <w:rFonts w:hint="cs"/>
          <w:rtl/>
        </w:rPr>
        <w:t>تمامي گام‌هاي ابتدايي پروسه فوق يك‌بار به انجام رسيده و داده‌هاي ما را فراهم مي‌كنند. تنها بخشي كه تكرار مي‌شود و در قالب پروژه‌هايي به گروه‌هاي كاري واگذار، همان آخرين مرحله، يعني طراحي بسته است.</w:t>
      </w:r>
    </w:p>
    <w:p w:rsidR="00A46C0F" w:rsidRDefault="00A46C0F" w:rsidP="004F47FF">
      <w:pPr>
        <w:rPr>
          <w:rtl/>
        </w:rPr>
      </w:pPr>
      <w:r>
        <w:rPr>
          <w:rFonts w:hint="cs"/>
          <w:rtl/>
        </w:rPr>
        <w:t>ما داده‌هاي آماده شده حول هر مسأله را تحويل يك گروه كاري مي‌دهيم و آن گروه موظف خواهد بود بهترين ابزارها و رسانه‌ها را؛ كتاب، مقاله، تيزر، صوت و… براي تأثيرگذاري حداكثري طراحي نمايد و احتمالاً با برون‌سپاري پياده‌سازي كند. گام‌هاي شناخت، اصولي را در اختيار گروه‌ها مي‌گذارد، تا هم از يك سو بسته‌هايي استاندارد و مفيد ارائه نمايند و هم اين‌كه بسته‌هاي‌شان سمت و جهت واحدي را بر نظام تبليغي حاكم نمايند؛‌ نوعي از هماهنگي كه توسط مخاطبين قابل درك خواهد بود. وقتي ميزان اهميت هر موضوع در پرداختن به آن مورد توجه قرار گيرد، مخاطب صداقت مبلّغ را درك مي‌نمايد و پذيرش بيشتري خواهد داشت.</w:t>
      </w:r>
    </w:p>
    <w:p w:rsidR="00A46C0F" w:rsidRDefault="00A46C0F" w:rsidP="00B16427">
      <w:pPr>
        <w:rPr>
          <w:rtl/>
        </w:rPr>
      </w:pPr>
      <w:r>
        <w:rPr>
          <w:rFonts w:hint="cs"/>
          <w:rtl/>
        </w:rPr>
        <w:t xml:space="preserve">پس از توليد بسته، ضرورتاً نياز به شيوه‌نامه استفاده از آن نيز خواهيم </w:t>
      </w:r>
      <w:r w:rsidR="00B16427">
        <w:rPr>
          <w:rFonts w:hint="cs"/>
          <w:rtl/>
        </w:rPr>
        <w:t>داشت</w:t>
      </w:r>
      <w:bookmarkStart w:id="0" w:name="_GoBack"/>
      <w:bookmarkEnd w:id="0"/>
      <w:r>
        <w:rPr>
          <w:rFonts w:hint="cs"/>
          <w:rtl/>
        </w:rPr>
        <w:t xml:space="preserve"> و البته يك دوره آموزشي كوتاه‌مدت و سريع كه مبلّغ را با نحوه استفاده از بسته آشنا سازد. اين‌كه از كدام رسانه‌ها و به چه ميزان و با چه دقتي استفاده نمايد و ترتيب ارائه مطالب را چگونه بايد مراعات كند.</w:t>
      </w:r>
    </w:p>
    <w:p w:rsidR="004F47FF" w:rsidRDefault="004F47FF" w:rsidP="004F47FF">
      <w:pPr>
        <w:pStyle w:val="Heading1"/>
        <w:rPr>
          <w:rtl/>
        </w:rPr>
      </w:pPr>
      <w:r>
        <w:rPr>
          <w:rFonts w:hint="cs"/>
          <w:rtl/>
        </w:rPr>
        <w:lastRenderedPageBreak/>
        <w:t>ارزيابي و اصلاح</w:t>
      </w:r>
    </w:p>
    <w:p w:rsidR="004F47FF" w:rsidRDefault="00DE1490" w:rsidP="004F47FF">
      <w:pPr>
        <w:rPr>
          <w:rtl/>
        </w:rPr>
      </w:pPr>
      <w:r>
        <w:rPr>
          <w:rFonts w:hint="cs"/>
          <w:rtl/>
        </w:rPr>
        <w:t>هيچ كاري كامل نيست و قطعاً كاري كه در مراحل آغازين خود باشد، يك نوآوري در فعاليت تبليغي، خالي از اشتباه نخواهد بود.</w:t>
      </w:r>
    </w:p>
    <w:p w:rsidR="00DE1490" w:rsidRDefault="00DE1490" w:rsidP="00DE1490">
      <w:pPr>
        <w:rPr>
          <w:rtl/>
        </w:rPr>
      </w:pPr>
      <w:r>
        <w:rPr>
          <w:rFonts w:hint="cs"/>
          <w:rtl/>
        </w:rPr>
        <w:t>گروه‌هايي كه آموزش ديده و بسته را تحويل گرفته‌اند، گزارشاتي را از كار خود ارائه مي‌نمايند و نقدها و پيشنهادهايي؛‌ اين‌كه به كدام‌بخش‌ها كم پرداخته شده و كدام‌بخش‌ها خارج از حوصله مخاطب است، اين‌كه چه ابزارهاي جديدي مي‌تواند در تأثيرگذاري بيشتر بسته محتوايي ياري رساند و با چه تغيير ترتيب يا درج چه محتواهايي مي‌توان به نتيجه‌اي بهتر دست يافت.</w:t>
      </w:r>
    </w:p>
    <w:p w:rsidR="00DE1490" w:rsidRDefault="00DE1490" w:rsidP="00DE1490">
      <w:pPr>
        <w:rPr>
          <w:rtl/>
        </w:rPr>
      </w:pPr>
      <w:r>
        <w:rPr>
          <w:rFonts w:hint="cs"/>
          <w:rtl/>
        </w:rPr>
        <w:t>توليد يك نظام بسته‌هاي تبليغي با توليد بسته‌ها پايان نمي‌يابد؛ از يك‌سو بسته‌ها بايد تكامل يافته و ارتقاء يابند و اصلاح شوند و از سوي ديگر مسائل جديد اجتماعي پيوسته بايد تحت نظر بوده و در صورت بروز آسيب‌هاي جديد، يا تغيير روند پيشرفت مسائل و مبتلي‌به‌هاي اجتماعي و تغيير گستره آن‌ها، اولويت‌هاي تازه‌اي به فعايت گروه‌هاي توليد بسته تزريق گردد.</w:t>
      </w:r>
    </w:p>
    <w:p w:rsidR="00B10B1E" w:rsidRDefault="00B10B1E" w:rsidP="00DE1490">
      <w:pPr>
        <w:rPr>
          <w:rtl/>
        </w:rPr>
      </w:pPr>
    </w:p>
    <w:p w:rsidR="00B10B1E" w:rsidRDefault="00B10B1E" w:rsidP="00B10B1E">
      <w:pPr>
        <w:jc w:val="right"/>
        <w:rPr>
          <w:rtl/>
        </w:rPr>
      </w:pPr>
      <w:r>
        <w:rPr>
          <w:rFonts w:hint="cs"/>
          <w:rtl/>
        </w:rPr>
        <w:t>وا… المستعان</w:t>
      </w:r>
    </w:p>
    <w:p w:rsidR="004F47FF" w:rsidRPr="004F47FF" w:rsidRDefault="004F47FF" w:rsidP="004F47FF">
      <w:pPr>
        <w:rPr>
          <w:rtl/>
        </w:rPr>
      </w:pPr>
    </w:p>
    <w:p w:rsidR="001843B4" w:rsidRDefault="001843B4" w:rsidP="001843B4">
      <w:pPr>
        <w:rPr>
          <w:rtl/>
        </w:rPr>
      </w:pPr>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92" w:rsidRDefault="00066092" w:rsidP="00024D73">
      <w:pPr>
        <w:spacing w:after="0" w:line="240" w:lineRule="auto"/>
      </w:pPr>
      <w:r>
        <w:separator/>
      </w:r>
    </w:p>
  </w:endnote>
  <w:endnote w:type="continuationSeparator" w:id="0">
    <w:p w:rsidR="00066092" w:rsidRDefault="00066092"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0808E7">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0808E7">
      <w:rPr>
        <w:rFonts w:ascii="Tunga" w:hAnsi="Tunga" w:cs="Times New Roman"/>
        <w:noProof/>
        <w:sz w:val="16"/>
        <w:szCs w:val="16"/>
        <w:rtl/>
      </w:rPr>
      <w:t>نظام بسته‌هاي آموزشي و تبليغي</w:t>
    </w:r>
    <w:r w:rsidR="000808E7">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92" w:rsidRDefault="00066092" w:rsidP="0032771C">
      <w:pPr>
        <w:spacing w:after="0" w:line="240" w:lineRule="auto"/>
        <w:ind w:firstLine="0"/>
      </w:pPr>
      <w:r>
        <w:separator/>
      </w:r>
    </w:p>
  </w:footnote>
  <w:footnote w:type="continuationSeparator" w:id="0">
    <w:p w:rsidR="00066092" w:rsidRDefault="00066092" w:rsidP="0032771C">
      <w:pPr>
        <w:spacing w:after="0" w:line="240" w:lineRule="auto"/>
        <w:ind w:firstLine="0"/>
      </w:pPr>
      <w:r>
        <w:continuationSeparator/>
      </w:r>
    </w:p>
  </w:footnote>
  <w:footnote w:id="1">
    <w:p w:rsidR="00C57DBA" w:rsidRDefault="00C57DBA" w:rsidP="00C57DBA">
      <w:pPr>
        <w:pStyle w:val="FootnoteText"/>
        <w:ind w:firstLine="0"/>
        <w:rPr>
          <w:rtl/>
        </w:rPr>
      </w:pPr>
      <w:r>
        <w:rPr>
          <w:rStyle w:val="FootnoteReference"/>
        </w:rPr>
        <w:footnoteRef/>
      </w:r>
      <w:r>
        <w:rPr>
          <w:rtl/>
        </w:rPr>
        <w:t xml:space="preserve"> </w:t>
      </w:r>
      <w:r w:rsidRPr="00C57DBA">
        <w:rPr>
          <w:rFonts w:hint="cs"/>
          <w:rtl/>
        </w:rPr>
        <w:t>منبع</w:t>
      </w:r>
      <w:r w:rsidRPr="00C57DBA">
        <w:rPr>
          <w:rtl/>
        </w:rPr>
        <w:t xml:space="preserve">: </w:t>
      </w:r>
      <w:hyperlink r:id="rId1" w:history="1">
        <w:r w:rsidRPr="00E56A2E">
          <w:rPr>
            <w:rStyle w:val="Hyperlink"/>
          </w:rPr>
          <w:t>http://sound.tebyan.net/newindex.aspx?pid=150301&amp;MusicID=72529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5C75496D"/>
    <w:multiLevelType w:val="hybridMultilevel"/>
    <w:tmpl w:val="7764D9C0"/>
    <w:lvl w:ilvl="0" w:tplc="0532A9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FFB0FB4"/>
    <w:multiLevelType w:val="hybridMultilevel"/>
    <w:tmpl w:val="F2C043B8"/>
    <w:lvl w:ilvl="0" w:tplc="2660AEA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7"/>
  </w:num>
  <w:num w:numId="10">
    <w:abstractNumId w:val="0"/>
  </w:num>
  <w:num w:numId="11">
    <w:abstractNumId w:val="21"/>
  </w:num>
  <w:num w:numId="12">
    <w:abstractNumId w:val="7"/>
  </w:num>
  <w:num w:numId="13">
    <w:abstractNumId w:val="12"/>
  </w:num>
  <w:num w:numId="14">
    <w:abstractNumId w:val="26"/>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5"/>
  </w:num>
  <w:num w:numId="22">
    <w:abstractNumId w:val="18"/>
  </w:num>
  <w:num w:numId="23">
    <w:abstractNumId w:val="9"/>
  </w:num>
  <w:num w:numId="24">
    <w:abstractNumId w:val="22"/>
  </w:num>
  <w:num w:numId="25">
    <w:abstractNumId w:val="17"/>
  </w:num>
  <w:num w:numId="26">
    <w:abstractNumId w:val="8"/>
  </w:num>
  <w:num w:numId="27">
    <w:abstractNumId w:val="20"/>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FF"/>
    <w:rsid w:val="00000ADD"/>
    <w:rsid w:val="00007FC6"/>
    <w:rsid w:val="000111BD"/>
    <w:rsid w:val="00011D5C"/>
    <w:rsid w:val="00012240"/>
    <w:rsid w:val="000166C3"/>
    <w:rsid w:val="00022CDC"/>
    <w:rsid w:val="00024D73"/>
    <w:rsid w:val="00043A29"/>
    <w:rsid w:val="000515B1"/>
    <w:rsid w:val="00057CEF"/>
    <w:rsid w:val="00063A0A"/>
    <w:rsid w:val="000652A9"/>
    <w:rsid w:val="00066092"/>
    <w:rsid w:val="00066E23"/>
    <w:rsid w:val="00076387"/>
    <w:rsid w:val="00076656"/>
    <w:rsid w:val="000808E7"/>
    <w:rsid w:val="000A5D89"/>
    <w:rsid w:val="000B6E36"/>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B5919"/>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467E9"/>
    <w:rsid w:val="0025375C"/>
    <w:rsid w:val="002543B2"/>
    <w:rsid w:val="00261DD5"/>
    <w:rsid w:val="0027100D"/>
    <w:rsid w:val="00274ED3"/>
    <w:rsid w:val="00274F26"/>
    <w:rsid w:val="002811DC"/>
    <w:rsid w:val="00281F49"/>
    <w:rsid w:val="002902E5"/>
    <w:rsid w:val="00291B1F"/>
    <w:rsid w:val="002A008B"/>
    <w:rsid w:val="002A5E6B"/>
    <w:rsid w:val="002B0078"/>
    <w:rsid w:val="002B2413"/>
    <w:rsid w:val="002B4D27"/>
    <w:rsid w:val="002B6F70"/>
    <w:rsid w:val="002C5590"/>
    <w:rsid w:val="002E07AC"/>
    <w:rsid w:val="002E54E2"/>
    <w:rsid w:val="00303FD1"/>
    <w:rsid w:val="003106A2"/>
    <w:rsid w:val="00322A87"/>
    <w:rsid w:val="0032771C"/>
    <w:rsid w:val="00334443"/>
    <w:rsid w:val="0033454D"/>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4F47FF"/>
    <w:rsid w:val="005043F6"/>
    <w:rsid w:val="0050627A"/>
    <w:rsid w:val="0050677D"/>
    <w:rsid w:val="00510056"/>
    <w:rsid w:val="005103C4"/>
    <w:rsid w:val="00527DEE"/>
    <w:rsid w:val="0053229C"/>
    <w:rsid w:val="00552140"/>
    <w:rsid w:val="0055337E"/>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0705A"/>
    <w:rsid w:val="00713E2F"/>
    <w:rsid w:val="00721E5E"/>
    <w:rsid w:val="007273E7"/>
    <w:rsid w:val="00740925"/>
    <w:rsid w:val="0074197C"/>
    <w:rsid w:val="00750F65"/>
    <w:rsid w:val="007618D8"/>
    <w:rsid w:val="007649DD"/>
    <w:rsid w:val="00767850"/>
    <w:rsid w:val="00770786"/>
    <w:rsid w:val="00780342"/>
    <w:rsid w:val="007821AF"/>
    <w:rsid w:val="00784C03"/>
    <w:rsid w:val="00793963"/>
    <w:rsid w:val="007942F6"/>
    <w:rsid w:val="00794FB6"/>
    <w:rsid w:val="007A1929"/>
    <w:rsid w:val="007A4431"/>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4706C"/>
    <w:rsid w:val="009611AC"/>
    <w:rsid w:val="009728D4"/>
    <w:rsid w:val="00974278"/>
    <w:rsid w:val="00981482"/>
    <w:rsid w:val="009A7D21"/>
    <w:rsid w:val="009E1C55"/>
    <w:rsid w:val="009E2DB9"/>
    <w:rsid w:val="009E5AD1"/>
    <w:rsid w:val="009F4E3B"/>
    <w:rsid w:val="00A00171"/>
    <w:rsid w:val="00A134E3"/>
    <w:rsid w:val="00A2206B"/>
    <w:rsid w:val="00A2529D"/>
    <w:rsid w:val="00A46C0F"/>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0B1E"/>
    <w:rsid w:val="00B150F1"/>
    <w:rsid w:val="00B16427"/>
    <w:rsid w:val="00B22DE8"/>
    <w:rsid w:val="00B30BE1"/>
    <w:rsid w:val="00B36311"/>
    <w:rsid w:val="00B37390"/>
    <w:rsid w:val="00B4537F"/>
    <w:rsid w:val="00B56F8B"/>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57DBA"/>
    <w:rsid w:val="00C76E8E"/>
    <w:rsid w:val="00C8745C"/>
    <w:rsid w:val="00CA319F"/>
    <w:rsid w:val="00CB1EB4"/>
    <w:rsid w:val="00CB46ED"/>
    <w:rsid w:val="00CB4B8D"/>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0D3E"/>
    <w:rsid w:val="00D9534B"/>
    <w:rsid w:val="00D96A91"/>
    <w:rsid w:val="00D9757D"/>
    <w:rsid w:val="00DB31FF"/>
    <w:rsid w:val="00DC1D1A"/>
    <w:rsid w:val="00DC32A6"/>
    <w:rsid w:val="00DC4E14"/>
    <w:rsid w:val="00DE1490"/>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4E9C"/>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und.tebyan.net/newindex.aspx?pid=150301&amp;MusicID=725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20AD-5D36-4384-9D6A-72435FF5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113</TotalTime>
  <Pages>1</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21</cp:revision>
  <cp:lastPrinted>2015-09-24T18:29:00Z</cp:lastPrinted>
  <dcterms:created xsi:type="dcterms:W3CDTF">2015-09-24T16:30:00Z</dcterms:created>
  <dcterms:modified xsi:type="dcterms:W3CDTF">2015-09-24T18:29:00Z</dcterms:modified>
</cp:coreProperties>
</file>